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04" w:rsidRDefault="004A6B04" w:rsidP="004A6B0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A6B04">
        <w:rPr>
          <w:rFonts w:ascii="Times New Roman" w:eastAsia="Times New Roman" w:hAnsi="Times New Roman" w:cs="Times New Roman"/>
          <w:b/>
          <w:bCs/>
          <w:color w:val="002A80"/>
          <w:kern w:val="36"/>
          <w:sz w:val="34"/>
          <w:szCs w:val="34"/>
        </w:rPr>
        <w:t xml:space="preserve">Семья в Исламе </w:t>
      </w:r>
    </w:p>
    <w:p w:rsidR="004A6B04" w:rsidRPr="004A6B04" w:rsidRDefault="004A6B04" w:rsidP="004A6B0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A6B04">
        <w:rPr>
          <w:rFonts w:ascii="Times New Roman" w:eastAsia="Times New Roman" w:hAnsi="Times New Roman" w:cs="Times New Roman"/>
          <w:b/>
          <w:bCs/>
          <w:color w:val="002A80"/>
          <w:kern w:val="36"/>
          <w:sz w:val="34"/>
          <w:szCs w:val="34"/>
        </w:rPr>
        <w:t>(</w:t>
      </w:r>
      <w:proofErr w:type="gramStart"/>
      <w:r w:rsidRPr="004A6B04">
        <w:rPr>
          <w:rFonts w:ascii="Times New Roman" w:eastAsia="Times New Roman" w:hAnsi="Times New Roman" w:cs="Times New Roman"/>
          <w:b/>
          <w:bCs/>
          <w:color w:val="002A80"/>
          <w:kern w:val="36"/>
          <w:sz w:val="34"/>
          <w:szCs w:val="34"/>
        </w:rPr>
        <w:t>часть</w:t>
      </w:r>
      <w:proofErr w:type="gramEnd"/>
      <w:r w:rsidRPr="004A6B04">
        <w:rPr>
          <w:rFonts w:ascii="Times New Roman" w:eastAsia="Times New Roman" w:hAnsi="Times New Roman" w:cs="Times New Roman"/>
          <w:b/>
          <w:bCs/>
          <w:color w:val="002A80"/>
          <w:kern w:val="36"/>
          <w:sz w:val="34"/>
          <w:szCs w:val="34"/>
        </w:rPr>
        <w:t xml:space="preserve"> 1 из 3)</w:t>
      </w:r>
    </w:p>
    <w:p w:rsidR="004A6B04" w:rsidRDefault="004A6B04" w:rsidP="004A6B04">
      <w:pPr>
        <w:jc w:val="center"/>
        <w:rPr>
          <w:rFonts w:hint="cs"/>
          <w:rtl/>
          <w:lang w:bidi="ar-EG"/>
        </w:rPr>
      </w:pPr>
      <w:r>
        <w:rPr>
          <w:noProof/>
        </w:rPr>
        <w:drawing>
          <wp:inline distT="0" distB="0" distL="0" distR="0">
            <wp:extent cx="2667000" cy="1743075"/>
            <wp:effectExtent l="19050" t="0" r="0" b="0"/>
            <wp:docPr id="79" name="Picture 13" descr="http://www.islamreligion.com/articles/images/The_Famil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images/The_Family_in_Islam_(part_1_of_3)_001.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4A6B04" w:rsidRDefault="004A6B04" w:rsidP="004A6B04">
      <w:pPr>
        <w:jc w:val="center"/>
        <w:rPr>
          <w:rFonts w:hint="cs"/>
          <w:rtl/>
          <w:lang w:bidi="ar-EG"/>
        </w:rPr>
      </w:pPr>
    </w:p>
    <w:p w:rsidR="004A6B04" w:rsidRPr="004A6B04" w:rsidRDefault="004A6B04" w:rsidP="004A6B0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4A6B04">
        <w:rPr>
          <w:rFonts w:ascii="Times New Roman" w:eastAsia="Times New Roman" w:hAnsi="Times New Roman" w:cs="Times New Roman"/>
          <w:color w:val="000000"/>
          <w:sz w:val="26"/>
          <w:szCs w:val="26"/>
        </w:rPr>
        <w:t>Ставить интересы и благополучие других людей выше своих собственных - одно из достоинств Ислама, настолько яркое, что очевидно окружающим.</w:t>
      </w:r>
      <w:proofErr w:type="gramEnd"/>
      <w:r w:rsidRPr="004A6B04">
        <w:rPr>
          <w:rFonts w:ascii="Times New Roman" w:eastAsia="Times New Roman" w:hAnsi="Times New Roman" w:cs="Times New Roman"/>
          <w:color w:val="000000"/>
          <w:sz w:val="26"/>
          <w:szCs w:val="26"/>
        </w:rPr>
        <w:t>  Британский гуманист и адвокат по гражданским правам Клайв Стаффорд-Смит (немусульманин) заявил: «В Исламе мне нравится его сосредоточенность на группе, в отличие от Запада, который концентрирует внимание на личности</w:t>
      </w:r>
      <w:proofErr w:type="gramStart"/>
      <w:r w:rsidRPr="004A6B04">
        <w:rPr>
          <w:rFonts w:ascii="Times New Roman" w:eastAsia="Times New Roman" w:hAnsi="Times New Roman" w:cs="Times New Roman"/>
          <w:color w:val="000000"/>
          <w:sz w:val="26"/>
          <w:szCs w:val="26"/>
        </w:rPr>
        <w:t>»</w:t>
      </w:r>
      <w:bookmarkStart w:id="0" w:name="_ftnref19023"/>
      <w:proofErr w:type="gramEnd"/>
      <w:r w:rsidRPr="004A6B04">
        <w:rPr>
          <w:rFonts w:ascii="Times New Roman" w:eastAsia="Times New Roman" w:hAnsi="Times New Roman" w:cs="Times New Roman"/>
          <w:color w:val="000000"/>
          <w:sz w:val="26"/>
          <w:szCs w:val="26"/>
        </w:rPr>
        <w:fldChar w:fldCharType="begin"/>
      </w:r>
      <w:r w:rsidRPr="004A6B04">
        <w:rPr>
          <w:rFonts w:ascii="Times New Roman" w:eastAsia="Times New Roman" w:hAnsi="Times New Roman" w:cs="Times New Roman"/>
          <w:color w:val="000000"/>
          <w:sz w:val="26"/>
          <w:szCs w:val="26"/>
        </w:rPr>
        <w:instrText xml:space="preserve"> HYPERLINK "http://www.islamreligion.com/ru/articles/387/" \l "_ftn19023" \o " Журнал \«Emel\», 2004 год." </w:instrText>
      </w:r>
      <w:r w:rsidRPr="004A6B04">
        <w:rPr>
          <w:rFonts w:ascii="Times New Roman" w:eastAsia="Times New Roman" w:hAnsi="Times New Roman" w:cs="Times New Roman"/>
          <w:color w:val="000000"/>
          <w:sz w:val="26"/>
          <w:szCs w:val="26"/>
        </w:rPr>
        <w:fldChar w:fldCharType="separate"/>
      </w:r>
      <w:r w:rsidRPr="004A6B04">
        <w:rPr>
          <w:rFonts w:ascii="Times New Roman" w:eastAsia="Times New Roman" w:hAnsi="Times New Roman" w:cs="Times New Roman"/>
          <w:color w:val="800080"/>
          <w:position w:val="2"/>
          <w:sz w:val="26"/>
          <w:u w:val="single"/>
          <w:lang w:val="ru-RU"/>
        </w:rPr>
        <w:t>[1]</w:t>
      </w:r>
      <w:r w:rsidRPr="004A6B04">
        <w:rPr>
          <w:rFonts w:ascii="Times New Roman" w:eastAsia="Times New Roman" w:hAnsi="Times New Roman" w:cs="Times New Roman"/>
          <w:color w:val="000000"/>
          <w:sz w:val="26"/>
          <w:szCs w:val="26"/>
        </w:rPr>
        <w:fldChar w:fldCharType="end"/>
      </w:r>
      <w:bookmarkEnd w:id="0"/>
      <w:r w:rsidRPr="004A6B04">
        <w:rPr>
          <w:rFonts w:ascii="Times New Roman" w:eastAsia="Times New Roman" w:hAnsi="Times New Roman" w:cs="Times New Roman"/>
          <w:color w:val="000000"/>
          <w:sz w:val="26"/>
          <w:szCs w:val="26"/>
        </w:rPr>
        <w:t>.</w:t>
      </w:r>
    </w:p>
    <w:p w:rsidR="004A6B04" w:rsidRPr="004A6B04" w:rsidRDefault="004A6B04" w:rsidP="004A6B0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4A6B04">
        <w:rPr>
          <w:rFonts w:ascii="Times New Roman" w:eastAsia="Times New Roman" w:hAnsi="Times New Roman" w:cs="Times New Roman"/>
          <w:color w:val="000000"/>
          <w:sz w:val="26"/>
          <w:szCs w:val="26"/>
        </w:rPr>
        <w:t>Любое общество состоит из индивидуумов, связанных между собой определенными отношениями.</w:t>
      </w:r>
      <w:proofErr w:type="gramEnd"/>
      <w:r w:rsidRPr="004A6B04">
        <w:rPr>
          <w:rFonts w:ascii="Times New Roman" w:eastAsia="Times New Roman" w:hAnsi="Times New Roman" w:cs="Times New Roman"/>
          <w:color w:val="000000"/>
          <w:sz w:val="26"/>
          <w:szCs w:val="26"/>
        </w:rPr>
        <w:t xml:space="preserve"> </w:t>
      </w:r>
      <w:proofErr w:type="gramStart"/>
      <w:r w:rsidRPr="004A6B04">
        <w:rPr>
          <w:rFonts w:ascii="Times New Roman" w:eastAsia="Times New Roman" w:hAnsi="Times New Roman" w:cs="Times New Roman"/>
          <w:color w:val="000000"/>
          <w:sz w:val="26"/>
          <w:szCs w:val="26"/>
        </w:rPr>
        <w:t>Наиболее крепкие из всех социальных связей – узы семьи.</w:t>
      </w:r>
      <w:proofErr w:type="gramEnd"/>
      <w:r w:rsidRPr="004A6B04">
        <w:rPr>
          <w:rFonts w:ascii="Times New Roman" w:eastAsia="Times New Roman" w:hAnsi="Times New Roman" w:cs="Times New Roman"/>
          <w:color w:val="000000"/>
          <w:sz w:val="26"/>
          <w:szCs w:val="26"/>
        </w:rPr>
        <w:t xml:space="preserve"> Можно утверждать, что семья -</w:t>
      </w:r>
      <w:proofErr w:type="gramStart"/>
      <w:r w:rsidRPr="004A6B04">
        <w:rPr>
          <w:rFonts w:ascii="Times New Roman" w:eastAsia="Times New Roman" w:hAnsi="Times New Roman" w:cs="Times New Roman"/>
          <w:color w:val="000000"/>
          <w:sz w:val="26"/>
          <w:szCs w:val="26"/>
        </w:rPr>
        <w:t>  основа</w:t>
      </w:r>
      <w:proofErr w:type="gramEnd"/>
      <w:r w:rsidRPr="004A6B04">
        <w:rPr>
          <w:rFonts w:ascii="Times New Roman" w:eastAsia="Times New Roman" w:hAnsi="Times New Roman" w:cs="Times New Roman"/>
          <w:color w:val="000000"/>
          <w:sz w:val="26"/>
          <w:szCs w:val="26"/>
        </w:rPr>
        <w:t xml:space="preserve"> любого человеческого общества, и это утверждение наиболее справедливо для мусульман. </w:t>
      </w:r>
      <w:r w:rsidRPr="004A6B04">
        <w:rPr>
          <w:rFonts w:ascii="Times New Roman" w:eastAsia="Times New Roman" w:hAnsi="Times New Roman" w:cs="Times New Roman"/>
          <w:color w:val="000000"/>
          <w:sz w:val="26"/>
          <w:szCs w:val="26"/>
          <w:lang w:val="ru-RU"/>
        </w:rPr>
        <w:t>Фактически, высокий статус семьи – то, что часто привлекает новых людей к Исламу, особенно женщин.</w:t>
      </w:r>
    </w:p>
    <w:p w:rsidR="004A6B04" w:rsidRPr="004A6B04" w:rsidRDefault="004A6B04" w:rsidP="004A6B04">
      <w:pPr>
        <w:shd w:val="clear" w:color="auto" w:fill="E1F4FD"/>
        <w:bidi w:val="0"/>
        <w:spacing w:after="0" w:line="240" w:lineRule="auto"/>
        <w:rPr>
          <w:rFonts w:ascii="Times New Roman" w:eastAsia="Times New Roman" w:hAnsi="Times New Roman" w:cs="Times New Roman"/>
          <w:color w:val="000000"/>
          <w:sz w:val="24"/>
          <w:szCs w:val="24"/>
        </w:rPr>
      </w:pPr>
      <w:r w:rsidRPr="004A6B04">
        <w:rPr>
          <w:rFonts w:ascii="Times New Roman" w:eastAsia="Times New Roman" w:hAnsi="Times New Roman" w:cs="Times New Roman"/>
          <w:color w:val="000000"/>
          <w:sz w:val="24"/>
          <w:szCs w:val="24"/>
        </w:rPr>
        <w:t xml:space="preserve">«Ислам, со своими правилами едва ли не для каждого аспекта жизни, представляет собой порядок, основанный на вере, и в глазах женщин он может быть основополагающим фактором при решении создать благополучную семью или общину, также как при стремлении устранить ущерб, причиненный женщине светским гуманизмом за прошедшие тридцать лет, что признается многими экспертами.  Кроме того, женщин из распавшихся семей может особенно привлекать то внимание, которое религия уделяет семье», – это слова Марши Эрмансен, профессора в области исламских наук в Университете Лойола в Чикаго, американки, принявшей </w:t>
      </w:r>
      <w:proofErr w:type="gramStart"/>
      <w:r w:rsidRPr="004A6B04">
        <w:rPr>
          <w:rFonts w:ascii="Times New Roman" w:eastAsia="Times New Roman" w:hAnsi="Times New Roman" w:cs="Times New Roman"/>
          <w:color w:val="000000"/>
          <w:sz w:val="24"/>
          <w:szCs w:val="24"/>
        </w:rPr>
        <w:t>Ислам</w:t>
      </w:r>
      <w:bookmarkStart w:id="1" w:name="_ftnref19024"/>
      <w:proofErr w:type="gramEnd"/>
      <w:r w:rsidRPr="004A6B04">
        <w:rPr>
          <w:rFonts w:ascii="Times New Roman" w:eastAsia="Times New Roman" w:hAnsi="Times New Roman" w:cs="Times New Roman"/>
          <w:color w:val="000000"/>
          <w:sz w:val="24"/>
          <w:szCs w:val="24"/>
        </w:rPr>
        <w:fldChar w:fldCharType="begin"/>
      </w:r>
      <w:r w:rsidRPr="004A6B04">
        <w:rPr>
          <w:rFonts w:ascii="Times New Roman" w:eastAsia="Times New Roman" w:hAnsi="Times New Roman" w:cs="Times New Roman"/>
          <w:color w:val="000000"/>
          <w:sz w:val="24"/>
          <w:szCs w:val="24"/>
        </w:rPr>
        <w:instrText xml:space="preserve"> HYPERLINK "http://www.islamreligion.com/ru/articles/387/" \l "_ftn19024" \o " Прия Мальхотра, \«Женщины, принявшие Ислам\»" </w:instrText>
      </w:r>
      <w:r w:rsidRPr="004A6B04">
        <w:rPr>
          <w:rFonts w:ascii="Times New Roman" w:eastAsia="Times New Roman" w:hAnsi="Times New Roman" w:cs="Times New Roman"/>
          <w:color w:val="000000"/>
          <w:sz w:val="24"/>
          <w:szCs w:val="24"/>
        </w:rPr>
        <w:fldChar w:fldCharType="separate"/>
      </w:r>
      <w:r w:rsidRPr="004A6B04">
        <w:rPr>
          <w:rFonts w:ascii="Times New Roman" w:eastAsia="Times New Roman" w:hAnsi="Times New Roman" w:cs="Times New Roman"/>
          <w:color w:val="800080"/>
          <w:position w:val="2"/>
          <w:sz w:val="20"/>
          <w:u w:val="single"/>
        </w:rPr>
        <w:t>[2]</w:t>
      </w:r>
      <w:r w:rsidRPr="004A6B04">
        <w:rPr>
          <w:rFonts w:ascii="Times New Roman" w:eastAsia="Times New Roman" w:hAnsi="Times New Roman" w:cs="Times New Roman"/>
          <w:color w:val="000000"/>
          <w:sz w:val="24"/>
          <w:szCs w:val="24"/>
        </w:rPr>
        <w:fldChar w:fldCharType="end"/>
      </w:r>
      <w:bookmarkEnd w:id="1"/>
      <w:r w:rsidRPr="004A6B04">
        <w:rPr>
          <w:rFonts w:ascii="Times New Roman" w:eastAsia="Times New Roman" w:hAnsi="Times New Roman" w:cs="Times New Roman"/>
          <w:color w:val="000000"/>
          <w:sz w:val="24"/>
          <w:szCs w:val="24"/>
        </w:rPr>
        <w:t>.</w:t>
      </w:r>
    </w:p>
    <w:p w:rsidR="004A6B04" w:rsidRPr="004A6B04" w:rsidRDefault="004A6B04" w:rsidP="004A6B0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B04">
        <w:rPr>
          <w:rFonts w:ascii="Times New Roman" w:eastAsia="Times New Roman" w:hAnsi="Times New Roman" w:cs="Times New Roman"/>
          <w:color w:val="000000"/>
          <w:sz w:val="26"/>
          <w:szCs w:val="26"/>
        </w:rPr>
        <w:t>Нигде в Северной Америке традиционные семейные узы не играют столь важной роли, как в латиноамериканской общине, обратившейся в Ислам. Как сказал один из мусульман Флориды: «Я видел, как все большее количество испанцев принимает Ислам.  </w:t>
      </w:r>
      <w:proofErr w:type="gramStart"/>
      <w:r w:rsidRPr="004A6B04">
        <w:rPr>
          <w:rFonts w:ascii="Times New Roman" w:eastAsia="Times New Roman" w:hAnsi="Times New Roman" w:cs="Times New Roman"/>
          <w:color w:val="000000"/>
          <w:sz w:val="26"/>
          <w:szCs w:val="26"/>
        </w:rPr>
        <w:t>Мне кажется, что в самой испанской культуре высоко ценится семья – именно это так ярко выражено в Исламе».</w:t>
      </w:r>
      <w:proofErr w:type="gramEnd"/>
    </w:p>
    <w:p w:rsidR="004A6B04" w:rsidRPr="004A6B04" w:rsidRDefault="004A6B04" w:rsidP="004A6B0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4A6B04">
        <w:rPr>
          <w:rFonts w:ascii="Times New Roman" w:eastAsia="Times New Roman" w:hAnsi="Times New Roman" w:cs="Times New Roman"/>
          <w:color w:val="000000"/>
          <w:sz w:val="26"/>
          <w:szCs w:val="26"/>
        </w:rPr>
        <w:t>Итак, что же это за качества, так привлекающие людей в Исламе?</w:t>
      </w:r>
      <w:proofErr w:type="gramEnd"/>
    </w:p>
    <w:p w:rsidR="004A6B04" w:rsidRPr="004A6B04" w:rsidRDefault="004A6B04" w:rsidP="004A6B0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B04">
        <w:rPr>
          <w:rFonts w:ascii="Times New Roman" w:eastAsia="Times New Roman" w:hAnsi="Times New Roman" w:cs="Times New Roman"/>
          <w:color w:val="000000"/>
          <w:sz w:val="26"/>
          <w:szCs w:val="26"/>
        </w:rPr>
        <w:lastRenderedPageBreak/>
        <w:t>В Колумбийском Университете Ернан Гвадалупе, эквадорский американец, рассказывал о культурных сходствах и семейных ценностях, свойственных испанцам и мусульманам: </w:t>
      </w:r>
      <w:r w:rsidRPr="004A6B04">
        <w:rPr>
          <w:rFonts w:ascii="Times New Roman" w:eastAsia="Times New Roman" w:hAnsi="Times New Roman" w:cs="Times New Roman"/>
          <w:color w:val="000000"/>
          <w:sz w:val="26"/>
          <w:szCs w:val="26"/>
          <w:lang w:val="ru-RU"/>
        </w:rPr>
        <w:t>«Как правило, испанские семьи – это крепкие, сплоченные семьи, где дети растут и воспитываются в строгой атмосфере, что также отличает и семьи мусульман</w:t>
      </w:r>
      <w:bookmarkStart w:id="2" w:name="_ftnref13213"/>
      <w:proofErr w:type="gramStart"/>
      <w:r w:rsidRPr="004A6B04">
        <w:rPr>
          <w:rFonts w:ascii="Times New Roman" w:eastAsia="Times New Roman" w:hAnsi="Times New Roman" w:cs="Times New Roman"/>
          <w:color w:val="000000"/>
          <w:sz w:val="26"/>
          <w:szCs w:val="26"/>
          <w:lang w:val="ru-RU"/>
        </w:rPr>
        <w:t>»</w:t>
      </w:r>
      <w:bookmarkStart w:id="3" w:name="_ftnref19025"/>
      <w:bookmarkEnd w:id="2"/>
      <w:proofErr w:type="gramEnd"/>
      <w:r w:rsidRPr="004A6B04">
        <w:rPr>
          <w:rFonts w:ascii="Times New Roman" w:eastAsia="Times New Roman" w:hAnsi="Times New Roman" w:cs="Times New Roman"/>
          <w:color w:val="000000"/>
          <w:sz w:val="26"/>
          <w:szCs w:val="26"/>
          <w:lang w:val="ru-RU"/>
        </w:rPr>
        <w:fldChar w:fldCharType="begin"/>
      </w:r>
      <w:r w:rsidRPr="004A6B04">
        <w:rPr>
          <w:rFonts w:ascii="Times New Roman" w:eastAsia="Times New Roman" w:hAnsi="Times New Roman" w:cs="Times New Roman"/>
          <w:color w:val="000000"/>
          <w:sz w:val="26"/>
          <w:szCs w:val="26"/>
          <w:lang w:val="ru-RU"/>
        </w:rPr>
        <w:instrText xml:space="preserve"> HYPERLINK "http://www.islamreligion.com/ru/articles/387/" \l "_ftn19025" \o " Марсела Рохас, \«Латиноамериканцы, принявшие Ислам\»." </w:instrText>
      </w:r>
      <w:r w:rsidRPr="004A6B04">
        <w:rPr>
          <w:rFonts w:ascii="Times New Roman" w:eastAsia="Times New Roman" w:hAnsi="Times New Roman" w:cs="Times New Roman"/>
          <w:color w:val="000000"/>
          <w:sz w:val="26"/>
          <w:szCs w:val="26"/>
          <w:lang w:val="ru-RU"/>
        </w:rPr>
        <w:fldChar w:fldCharType="separate"/>
      </w:r>
      <w:r w:rsidRPr="004A6B04">
        <w:rPr>
          <w:rFonts w:ascii="Times New Roman" w:eastAsia="Times New Roman" w:hAnsi="Times New Roman" w:cs="Times New Roman"/>
          <w:color w:val="800080"/>
          <w:position w:val="2"/>
          <w:sz w:val="21"/>
          <w:u w:val="single"/>
          <w:lang w:val="ru-RU"/>
        </w:rPr>
        <w:t>[3]</w:t>
      </w:r>
      <w:r w:rsidRPr="004A6B04">
        <w:rPr>
          <w:rFonts w:ascii="Times New Roman" w:eastAsia="Times New Roman" w:hAnsi="Times New Roman" w:cs="Times New Roman"/>
          <w:color w:val="000000"/>
          <w:sz w:val="26"/>
          <w:szCs w:val="26"/>
          <w:lang w:val="ru-RU"/>
        </w:rPr>
        <w:fldChar w:fldCharType="end"/>
      </w:r>
      <w:bookmarkEnd w:id="3"/>
      <w:r w:rsidRPr="004A6B04">
        <w:rPr>
          <w:rFonts w:ascii="Times New Roman" w:eastAsia="Times New Roman" w:hAnsi="Times New Roman" w:cs="Times New Roman"/>
          <w:color w:val="000000"/>
          <w:sz w:val="26"/>
          <w:szCs w:val="26"/>
          <w:lang w:val="ru-RU"/>
        </w:rPr>
        <w:t>.</w:t>
      </w:r>
    </w:p>
    <w:p w:rsidR="004A6B04" w:rsidRPr="004A6B04" w:rsidRDefault="004A6B04" w:rsidP="004A6B0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B04">
        <w:rPr>
          <w:rFonts w:ascii="Times New Roman" w:eastAsia="Times New Roman" w:hAnsi="Times New Roman" w:cs="Times New Roman"/>
          <w:color w:val="000000"/>
          <w:sz w:val="26"/>
          <w:szCs w:val="26"/>
        </w:rPr>
        <w:t>В другом недавнем газетном сообщении также говорилось: «Семейные ценности играют ключевую роль в формировании мусульманского общества. Благодаря этим ценностям существует много других норм, являющихся общими для испаноговорящего сообщества и Ислама, например: уважение к старшим, жизнь в браке и воспитание детей, всё это – традиции, общие для испанцев и мусульман</w:t>
      </w:r>
      <w:proofErr w:type="gramStart"/>
      <w:r w:rsidRPr="004A6B04">
        <w:rPr>
          <w:rFonts w:ascii="Times New Roman" w:eastAsia="Times New Roman" w:hAnsi="Times New Roman" w:cs="Times New Roman"/>
          <w:color w:val="000000"/>
          <w:sz w:val="26"/>
          <w:szCs w:val="26"/>
        </w:rPr>
        <w:t>»</w:t>
      </w:r>
      <w:bookmarkStart w:id="4" w:name="_ftnref19026"/>
      <w:proofErr w:type="gramEnd"/>
      <w:r w:rsidRPr="004A6B04">
        <w:rPr>
          <w:rFonts w:ascii="Times New Roman" w:eastAsia="Times New Roman" w:hAnsi="Times New Roman" w:cs="Times New Roman"/>
          <w:color w:val="000000"/>
          <w:sz w:val="26"/>
          <w:szCs w:val="26"/>
        </w:rPr>
        <w:fldChar w:fldCharType="begin"/>
      </w:r>
      <w:r w:rsidRPr="004A6B04">
        <w:rPr>
          <w:rFonts w:ascii="Times New Roman" w:eastAsia="Times New Roman" w:hAnsi="Times New Roman" w:cs="Times New Roman"/>
          <w:color w:val="000000"/>
          <w:sz w:val="26"/>
          <w:szCs w:val="26"/>
        </w:rPr>
        <w:instrText xml:space="preserve"> HYPERLINK "http://www.islamreligion.com/ru/articles/387/" \l "_ftn19026" \o " Лиза Боливар, \«Ислам распространяется, прежние испанцы меняются\». " </w:instrText>
      </w:r>
      <w:r w:rsidRPr="004A6B04">
        <w:rPr>
          <w:rFonts w:ascii="Times New Roman" w:eastAsia="Times New Roman" w:hAnsi="Times New Roman" w:cs="Times New Roman"/>
          <w:color w:val="000000"/>
          <w:sz w:val="26"/>
          <w:szCs w:val="26"/>
        </w:rPr>
        <w:fldChar w:fldCharType="separate"/>
      </w:r>
      <w:r w:rsidRPr="004A6B04">
        <w:rPr>
          <w:rFonts w:ascii="Times New Roman" w:eastAsia="Times New Roman" w:hAnsi="Times New Roman" w:cs="Times New Roman"/>
          <w:color w:val="800080"/>
          <w:position w:val="2"/>
          <w:sz w:val="26"/>
          <w:u w:val="single"/>
          <w:lang w:val="ru-RU"/>
        </w:rPr>
        <w:t>[4]</w:t>
      </w:r>
      <w:r w:rsidRPr="004A6B04">
        <w:rPr>
          <w:rFonts w:ascii="Times New Roman" w:eastAsia="Times New Roman" w:hAnsi="Times New Roman" w:cs="Times New Roman"/>
          <w:color w:val="000000"/>
          <w:sz w:val="26"/>
          <w:szCs w:val="26"/>
        </w:rPr>
        <w:fldChar w:fldCharType="end"/>
      </w:r>
      <w:bookmarkEnd w:id="4"/>
      <w:r w:rsidRPr="004A6B04">
        <w:rPr>
          <w:rFonts w:ascii="Times New Roman" w:eastAsia="Times New Roman" w:hAnsi="Times New Roman" w:cs="Times New Roman"/>
          <w:color w:val="000000"/>
          <w:sz w:val="26"/>
          <w:szCs w:val="26"/>
        </w:rPr>
        <w:t>.</w:t>
      </w:r>
    </w:p>
    <w:p w:rsidR="004A6B04" w:rsidRPr="004A6B04" w:rsidRDefault="004A6B04" w:rsidP="004A6B0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4A6B04">
        <w:rPr>
          <w:rFonts w:ascii="Times New Roman" w:eastAsia="Times New Roman" w:hAnsi="Times New Roman" w:cs="Times New Roman"/>
          <w:color w:val="000000"/>
          <w:sz w:val="26"/>
          <w:szCs w:val="26"/>
        </w:rPr>
        <w:t>Кэрол Энви (Carol Anway</w:t>
      </w:r>
      <w:r w:rsidRPr="004A6B04">
        <w:rPr>
          <w:rFonts w:ascii="Times New Roman" w:eastAsia="Times New Roman" w:hAnsi="Times New Roman" w:cs="Times New Roman"/>
          <w:color w:val="000000"/>
          <w:sz w:val="26"/>
          <w:szCs w:val="26"/>
          <w:lang w:val="ru-RU"/>
        </w:rPr>
        <w:t xml:space="preserve">), мать </w:t>
      </w:r>
      <w:proofErr w:type="gramStart"/>
      <w:r w:rsidRPr="004A6B04">
        <w:rPr>
          <w:rFonts w:ascii="Times New Roman" w:eastAsia="Times New Roman" w:hAnsi="Times New Roman" w:cs="Times New Roman"/>
          <w:color w:val="000000"/>
          <w:sz w:val="26"/>
          <w:szCs w:val="26"/>
          <w:lang w:val="ru-RU"/>
        </w:rPr>
        <w:t>принявшего  Ислам</w:t>
      </w:r>
      <w:proofErr w:type="gramEnd"/>
      <w:r w:rsidRPr="004A6B04">
        <w:rPr>
          <w:rFonts w:ascii="Times New Roman" w:eastAsia="Times New Roman" w:hAnsi="Times New Roman" w:cs="Times New Roman"/>
          <w:color w:val="000000"/>
          <w:sz w:val="26"/>
          <w:szCs w:val="26"/>
          <w:lang w:val="ru-RU"/>
        </w:rPr>
        <w:t>, написала книгу «</w:t>
      </w:r>
      <w:r w:rsidRPr="004A6B04">
        <w:rPr>
          <w:rFonts w:ascii="Times New Roman" w:eastAsia="Times New Roman" w:hAnsi="Times New Roman" w:cs="Times New Roman"/>
          <w:color w:val="000000"/>
          <w:sz w:val="26"/>
          <w:szCs w:val="26"/>
        </w:rPr>
        <w:t>Daughters of Another Path</w:t>
      </w:r>
      <w:r w:rsidRPr="004A6B04">
        <w:rPr>
          <w:rFonts w:ascii="Times New Roman" w:eastAsia="Times New Roman" w:hAnsi="Times New Roman" w:cs="Times New Roman"/>
          <w:color w:val="000000"/>
          <w:sz w:val="26"/>
          <w:szCs w:val="26"/>
          <w:lang w:val="ru-RU"/>
        </w:rPr>
        <w:t>», где собрала несколько историй из уст новообращенных мусульман. В одной из них женщина говорит, как изменилось ее отношение к семье и браку: «С углублением в религию я становилась намного чище и спокойнее, стала более дисциплинированной. До Ислама я не думала о замужестве, но теперь быстро стала женой и матерью.</w:t>
      </w:r>
      <w:r w:rsidRPr="004A6B04">
        <w:rPr>
          <w:rFonts w:ascii="Times New Roman" w:eastAsia="Times New Roman" w:hAnsi="Times New Roman" w:cs="Times New Roman"/>
          <w:color w:val="000000"/>
          <w:sz w:val="26"/>
          <w:szCs w:val="26"/>
        </w:rPr>
        <w:t> </w:t>
      </w:r>
      <w:bookmarkStart w:id="5" w:name="_GoBack"/>
      <w:bookmarkEnd w:id="5"/>
      <w:r w:rsidRPr="004A6B04">
        <w:rPr>
          <w:rFonts w:ascii="Times New Roman" w:eastAsia="Times New Roman" w:hAnsi="Times New Roman" w:cs="Times New Roman"/>
          <w:color w:val="000000"/>
          <w:sz w:val="26"/>
          <w:szCs w:val="26"/>
          <w:lang w:val="ru-RU"/>
        </w:rPr>
        <w:t>Ислам дал мне возможность выразить свою веру через скромность, доброту и любовь, которую я уже имела.</w:t>
      </w:r>
      <w:r w:rsidRPr="004A6B04">
        <w:rPr>
          <w:rFonts w:ascii="Times New Roman" w:eastAsia="Times New Roman" w:hAnsi="Times New Roman" w:cs="Times New Roman"/>
          <w:color w:val="000000"/>
          <w:sz w:val="26"/>
          <w:szCs w:val="26"/>
        </w:rPr>
        <w:t> </w:t>
      </w:r>
      <w:r w:rsidRPr="004A6B04">
        <w:rPr>
          <w:rFonts w:ascii="Times New Roman" w:eastAsia="Times New Roman" w:hAnsi="Times New Roman" w:cs="Times New Roman"/>
          <w:color w:val="000000"/>
          <w:sz w:val="26"/>
          <w:szCs w:val="26"/>
          <w:lang w:val="ru-RU"/>
        </w:rPr>
        <w:t>Я чувствовала себя счастливой в семье, с двумя моими детьми. До Ислама у меня не было желания  иметь собственную семью,  мысль о детях была мне ненавистна».  </w:t>
      </w:r>
    </w:p>
    <w:p w:rsidR="004A6B04" w:rsidRPr="004A6B04" w:rsidRDefault="004A6B04" w:rsidP="004A6B04">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4A6B04">
        <w:rPr>
          <w:rFonts w:ascii="Times New Roman" w:eastAsia="Times New Roman" w:hAnsi="Times New Roman" w:cs="Times New Roman"/>
          <w:color w:val="000000"/>
          <w:sz w:val="26"/>
          <w:szCs w:val="26"/>
          <w:lang w:val="ru-RU"/>
        </w:rPr>
        <w:t>Другая женщина вспоминает: «В аэропорту нас встретила большая семья мужа. Это был очень трогательный момент, которого я никогда не забуду. Мама (свекровь) – просто ангел… То, что я вижу, трогает до слез. Семья здесь – это нечто уникальное, ее близость, сплоченность невозможно передать словами</w:t>
      </w:r>
      <w:bookmarkStart w:id="6" w:name="_ftnref13216"/>
      <w:r w:rsidRPr="004A6B04">
        <w:rPr>
          <w:rFonts w:ascii="Times New Roman" w:eastAsia="Times New Roman" w:hAnsi="Times New Roman" w:cs="Times New Roman"/>
          <w:color w:val="000000"/>
          <w:sz w:val="26"/>
          <w:szCs w:val="26"/>
          <w:lang w:val="ru-RU"/>
        </w:rPr>
        <w:t>.</w:t>
      </w:r>
      <w:bookmarkEnd w:id="6"/>
    </w:p>
    <w:p w:rsidR="004A6B04" w:rsidRPr="004A6B04" w:rsidRDefault="004A6B04" w:rsidP="004A6B0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B04">
        <w:rPr>
          <w:rFonts w:ascii="Times New Roman" w:eastAsia="Times New Roman" w:hAnsi="Times New Roman" w:cs="Times New Roman"/>
          <w:color w:val="000000"/>
          <w:sz w:val="26"/>
          <w:szCs w:val="26"/>
        </w:rPr>
        <w:t>В Приложении «C</w:t>
      </w:r>
      <w:r w:rsidRPr="004A6B04">
        <w:rPr>
          <w:rFonts w:ascii="Times New Roman" w:eastAsia="Times New Roman" w:hAnsi="Times New Roman" w:cs="Times New Roman"/>
          <w:color w:val="000000"/>
          <w:sz w:val="26"/>
          <w:szCs w:val="26"/>
          <w:lang w:val="ru-RU"/>
        </w:rPr>
        <w:t>»</w:t>
      </w:r>
      <w:r w:rsidRPr="004A6B04">
        <w:rPr>
          <w:rFonts w:ascii="Times New Roman" w:eastAsia="Times New Roman" w:hAnsi="Times New Roman" w:cs="Times New Roman"/>
          <w:color w:val="000000"/>
          <w:sz w:val="26"/>
          <w:szCs w:val="26"/>
        </w:rPr>
        <w:t xml:space="preserve"> той же книги, 35-летняя американская мусульманка, прожившая в Исламе 14 лет, написала о родственниках своего мужа, сравнивая их ценности со своими прежними: «Я встретила всех близких членов семьи моего мужа и некоторых других родственников этого огромного семейства… они многому меня научили. </w:t>
      </w:r>
      <w:proofErr w:type="gramStart"/>
      <w:r w:rsidRPr="004A6B04">
        <w:rPr>
          <w:rFonts w:ascii="Times New Roman" w:eastAsia="Times New Roman" w:hAnsi="Times New Roman" w:cs="Times New Roman"/>
          <w:color w:val="000000"/>
          <w:sz w:val="26"/>
          <w:szCs w:val="26"/>
        </w:rPr>
        <w:t>У них замечательные методы воспитания детей, основанные на уважении к другим и самоуважении.</w:t>
      </w:r>
      <w:proofErr w:type="gramEnd"/>
      <w:r w:rsidRPr="004A6B04">
        <w:rPr>
          <w:rFonts w:ascii="Times New Roman" w:eastAsia="Times New Roman" w:hAnsi="Times New Roman" w:cs="Times New Roman"/>
          <w:color w:val="000000"/>
          <w:sz w:val="26"/>
          <w:szCs w:val="26"/>
        </w:rPr>
        <w:t xml:space="preserve"> </w:t>
      </w:r>
      <w:proofErr w:type="gramStart"/>
      <w:r w:rsidRPr="004A6B04">
        <w:rPr>
          <w:rFonts w:ascii="Times New Roman" w:eastAsia="Times New Roman" w:hAnsi="Times New Roman" w:cs="Times New Roman"/>
          <w:color w:val="000000"/>
          <w:sz w:val="26"/>
          <w:szCs w:val="26"/>
        </w:rPr>
        <w:t>Интересно видеть, как работает культура, основанная на религии и воспитании детей.</w:t>
      </w:r>
      <w:proofErr w:type="gramEnd"/>
      <w:r w:rsidRPr="004A6B04">
        <w:rPr>
          <w:rFonts w:ascii="Times New Roman" w:eastAsia="Times New Roman" w:hAnsi="Times New Roman" w:cs="Times New Roman"/>
          <w:color w:val="000000"/>
          <w:sz w:val="26"/>
          <w:szCs w:val="26"/>
        </w:rPr>
        <w:t xml:space="preserve"> </w:t>
      </w:r>
      <w:proofErr w:type="gramStart"/>
      <w:r w:rsidRPr="004A6B04">
        <w:rPr>
          <w:rFonts w:ascii="Times New Roman" w:eastAsia="Times New Roman" w:hAnsi="Times New Roman" w:cs="Times New Roman"/>
          <w:color w:val="000000"/>
          <w:sz w:val="26"/>
          <w:szCs w:val="26"/>
        </w:rPr>
        <w:t>Мои родственники со стороны супруга, в отличие от представителей американской культуры, ценят меня гораздо выше… я убедилась, что Ислам прав, призывая к умеренности и называя ее правильным путём</w:t>
      </w:r>
      <w:bookmarkStart w:id="7" w:name="_ftnref13217"/>
      <w:r w:rsidRPr="004A6B04">
        <w:rPr>
          <w:rFonts w:ascii="Times New Roman" w:eastAsia="Times New Roman" w:hAnsi="Times New Roman" w:cs="Times New Roman"/>
          <w:color w:val="000000"/>
          <w:sz w:val="26"/>
          <w:szCs w:val="26"/>
        </w:rPr>
        <w:t>»</w:t>
      </w:r>
      <w:bookmarkEnd w:id="7"/>
      <w:r w:rsidRPr="004A6B04">
        <w:rPr>
          <w:rFonts w:ascii="Times New Roman" w:eastAsia="Times New Roman" w:hAnsi="Times New Roman" w:cs="Times New Roman"/>
          <w:color w:val="000000"/>
          <w:sz w:val="26"/>
          <w:szCs w:val="26"/>
        </w:rPr>
        <w:t>.</w:t>
      </w:r>
      <w:proofErr w:type="gramEnd"/>
    </w:p>
    <w:p w:rsidR="004A6B04" w:rsidRPr="004A6B04" w:rsidRDefault="004A6B04" w:rsidP="004A6B0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B04">
        <w:rPr>
          <w:rFonts w:ascii="Times New Roman" w:eastAsia="Times New Roman" w:hAnsi="Times New Roman" w:cs="Times New Roman"/>
          <w:color w:val="000000"/>
          <w:sz w:val="26"/>
          <w:szCs w:val="26"/>
        </w:rPr>
        <w:t xml:space="preserve">Итак, подводя итог приведенным мнениям и высказываниям, можно утверждать: семейные ценности - одна из причин, приводящих людей к Исламу.  </w:t>
      </w:r>
      <w:proofErr w:type="gramStart"/>
      <w:r w:rsidRPr="004A6B04">
        <w:rPr>
          <w:rFonts w:ascii="Times New Roman" w:eastAsia="Times New Roman" w:hAnsi="Times New Roman" w:cs="Times New Roman"/>
          <w:color w:val="000000"/>
          <w:sz w:val="26"/>
          <w:szCs w:val="26"/>
        </w:rPr>
        <w:t xml:space="preserve">О них мусульмане узнают от Всевышнего, через Его Откровение, переданное Пророку Ислама Мухаммаду, да благословит его </w:t>
      </w:r>
      <w:r w:rsidRPr="004A6B04">
        <w:rPr>
          <w:rFonts w:ascii="Times New Roman" w:eastAsia="Times New Roman" w:hAnsi="Times New Roman" w:cs="Times New Roman"/>
          <w:color w:val="000000"/>
          <w:sz w:val="26"/>
          <w:szCs w:val="26"/>
        </w:rPr>
        <w:lastRenderedPageBreak/>
        <w:t>Аллах и да приветствует.</w:t>
      </w:r>
      <w:proofErr w:type="gramEnd"/>
      <w:r w:rsidRPr="004A6B04">
        <w:rPr>
          <w:rFonts w:ascii="Times New Roman" w:eastAsia="Times New Roman" w:hAnsi="Times New Roman" w:cs="Times New Roman"/>
          <w:color w:val="000000"/>
          <w:sz w:val="26"/>
          <w:szCs w:val="26"/>
        </w:rPr>
        <w:t xml:space="preserve"> О важности семьи говорится в одном из хадисов:</w:t>
      </w:r>
    </w:p>
    <w:p w:rsidR="004A6B04" w:rsidRPr="004A6B04" w:rsidRDefault="004A6B04" w:rsidP="004A6B04">
      <w:pPr>
        <w:shd w:val="clear" w:color="auto" w:fill="E1F4FD"/>
        <w:bidi w:val="0"/>
        <w:spacing w:after="160" w:line="240" w:lineRule="auto"/>
        <w:rPr>
          <w:rFonts w:ascii="Times New Roman" w:eastAsia="Times New Roman" w:hAnsi="Times New Roman" w:cs="Times New Roman"/>
          <w:b/>
          <w:bCs/>
          <w:color w:val="000000"/>
          <w:sz w:val="26"/>
          <w:szCs w:val="26"/>
        </w:rPr>
      </w:pPr>
      <w:bookmarkStart w:id="8" w:name="_ftnref13218"/>
      <w:r w:rsidRPr="004A6B04">
        <w:rPr>
          <w:rFonts w:ascii="Times New Roman" w:eastAsia="Times New Roman" w:hAnsi="Times New Roman" w:cs="Times New Roman"/>
          <w:b/>
          <w:bCs/>
          <w:color w:val="000000"/>
          <w:sz w:val="26"/>
          <w:szCs w:val="26"/>
        </w:rPr>
        <w:t> </w:t>
      </w:r>
      <w:proofErr w:type="gramStart"/>
      <w:r w:rsidRPr="004A6B04">
        <w:rPr>
          <w:rFonts w:ascii="Times New Roman" w:eastAsia="Times New Roman" w:hAnsi="Times New Roman" w:cs="Times New Roman"/>
          <w:b/>
          <w:bCs/>
          <w:color w:val="000000"/>
          <w:sz w:val="26"/>
          <w:szCs w:val="26"/>
        </w:rPr>
        <w:t>«Когда человек женится, то исполняет половину своей веры, и да пребудет он в трепете перед Аллахом за оставшуюся часть»</w:t>
      </w:r>
      <w:bookmarkEnd w:id="8"/>
      <w:r w:rsidRPr="004A6B04">
        <w:rPr>
          <w:rFonts w:ascii="Times New Roman" w:eastAsia="Times New Roman" w:hAnsi="Times New Roman" w:cs="Times New Roman"/>
          <w:b/>
          <w:bCs/>
          <w:color w:val="000000"/>
          <w:sz w:val="26"/>
          <w:szCs w:val="26"/>
        </w:rPr>
        <w:t> (Байхакы, «Шуаб аль-Иман»).</w:t>
      </w:r>
      <w:proofErr w:type="gramEnd"/>
    </w:p>
    <w:p w:rsidR="004A6B04" w:rsidRPr="004A6B04" w:rsidRDefault="004A6B04" w:rsidP="004A6B04">
      <w:pPr>
        <w:shd w:val="clear" w:color="auto" w:fill="E1F4FD"/>
        <w:bidi w:val="0"/>
        <w:spacing w:after="0" w:line="240" w:lineRule="auto"/>
        <w:rPr>
          <w:rFonts w:ascii="Arial" w:eastAsia="Times New Roman" w:hAnsi="Arial" w:cs="Arial"/>
          <w:color w:val="000000"/>
          <w:sz w:val="20"/>
          <w:szCs w:val="20"/>
        </w:rPr>
      </w:pPr>
      <w:r w:rsidRPr="004A6B04">
        <w:rPr>
          <w:rFonts w:ascii="Arial" w:eastAsia="Times New Roman" w:hAnsi="Arial" w:cs="Arial"/>
          <w:color w:val="000000"/>
          <w:sz w:val="20"/>
          <w:szCs w:val="20"/>
        </w:rPr>
        <w:br w:type="textWrapping" w:clear="all"/>
      </w:r>
    </w:p>
    <w:p w:rsidR="004A6B04" w:rsidRPr="004A6B04" w:rsidRDefault="004A6B04" w:rsidP="004A6B04">
      <w:pPr>
        <w:shd w:val="clear" w:color="auto" w:fill="E1F4FD"/>
        <w:bidi w:val="0"/>
        <w:spacing w:after="0" w:line="240" w:lineRule="auto"/>
        <w:rPr>
          <w:rFonts w:ascii="Arial" w:eastAsia="Times New Roman" w:hAnsi="Arial" w:cs="Arial"/>
          <w:color w:val="000000"/>
          <w:sz w:val="20"/>
          <w:szCs w:val="20"/>
        </w:rPr>
      </w:pPr>
      <w:r w:rsidRPr="004A6B04">
        <w:rPr>
          <w:rFonts w:ascii="Arial" w:eastAsia="Times New Roman" w:hAnsi="Arial" w:cs="Arial"/>
          <w:color w:val="000000"/>
          <w:sz w:val="20"/>
          <w:szCs w:val="20"/>
        </w:rPr>
        <w:pict>
          <v:rect id="_x0000_i1025" style="width:138.85pt;height:1.5pt" o:hrpct="0" o:hralign="center" o:hrstd="t" o:hr="t" fillcolor="#a0a0a0" stroked="f"/>
        </w:pict>
      </w:r>
    </w:p>
    <w:p w:rsidR="004A6B04" w:rsidRPr="004A6B04" w:rsidRDefault="004A6B04" w:rsidP="004A6B04">
      <w:pPr>
        <w:shd w:val="clear" w:color="auto" w:fill="E1F4FD"/>
        <w:bidi w:val="0"/>
        <w:spacing w:after="0" w:line="240" w:lineRule="auto"/>
        <w:rPr>
          <w:rFonts w:ascii="Arial" w:eastAsia="Times New Roman" w:hAnsi="Arial" w:cs="Arial"/>
          <w:color w:val="000000"/>
          <w:sz w:val="20"/>
          <w:szCs w:val="20"/>
        </w:rPr>
      </w:pPr>
      <w:r w:rsidRPr="004A6B04">
        <w:rPr>
          <w:rFonts w:ascii="Times New Roman" w:eastAsia="Times New Roman" w:hAnsi="Times New Roman" w:cs="Times New Roman"/>
          <w:b/>
          <w:bCs/>
          <w:color w:val="000000"/>
          <w:sz w:val="26"/>
          <w:szCs w:val="26"/>
        </w:rPr>
        <w:t>Примечания:</w:t>
      </w:r>
    </w:p>
    <w:bookmarkStart w:id="9" w:name="_ftn19023"/>
    <w:p w:rsidR="004A6B04" w:rsidRPr="004A6B04" w:rsidRDefault="004A6B04" w:rsidP="004A6B04">
      <w:pPr>
        <w:shd w:val="clear" w:color="auto" w:fill="E1F4FD"/>
        <w:bidi w:val="0"/>
        <w:spacing w:before="90" w:after="90" w:line="240" w:lineRule="auto"/>
        <w:rPr>
          <w:rFonts w:ascii="Times New Roman" w:eastAsia="Times New Roman" w:hAnsi="Times New Roman" w:cs="Times New Roman"/>
          <w:color w:val="000000"/>
        </w:rPr>
      </w:pPr>
      <w:r w:rsidRPr="004A6B04">
        <w:rPr>
          <w:rFonts w:ascii="Times New Roman" w:eastAsia="Times New Roman" w:hAnsi="Times New Roman" w:cs="Times New Roman"/>
          <w:color w:val="000000"/>
        </w:rPr>
        <w:fldChar w:fldCharType="begin"/>
      </w:r>
      <w:r w:rsidRPr="004A6B04">
        <w:rPr>
          <w:rFonts w:ascii="Times New Roman" w:eastAsia="Times New Roman" w:hAnsi="Times New Roman" w:cs="Times New Roman"/>
          <w:color w:val="000000"/>
        </w:rPr>
        <w:instrText xml:space="preserve"> HYPERLINK "http://www.islamreligion.com/ru/articles/387/" \l "_ftnref19023" \o "Back to the refrence of this footnote" </w:instrText>
      </w:r>
      <w:r w:rsidRPr="004A6B04">
        <w:rPr>
          <w:rFonts w:ascii="Times New Roman" w:eastAsia="Times New Roman" w:hAnsi="Times New Roman" w:cs="Times New Roman"/>
          <w:color w:val="000000"/>
        </w:rPr>
        <w:fldChar w:fldCharType="separate"/>
      </w:r>
      <w:r w:rsidRPr="004A6B04">
        <w:rPr>
          <w:rFonts w:ascii="Times New Roman" w:eastAsia="Times New Roman" w:hAnsi="Times New Roman" w:cs="Times New Roman"/>
          <w:color w:val="800080"/>
          <w:position w:val="2"/>
          <w:sz w:val="18"/>
          <w:u w:val="single"/>
        </w:rPr>
        <w:t>[1]</w:t>
      </w:r>
      <w:r w:rsidRPr="004A6B04">
        <w:rPr>
          <w:rFonts w:ascii="Times New Roman" w:eastAsia="Times New Roman" w:hAnsi="Times New Roman" w:cs="Times New Roman"/>
          <w:color w:val="000000"/>
        </w:rPr>
        <w:fldChar w:fldCharType="end"/>
      </w:r>
      <w:bookmarkEnd w:id="9"/>
      <w:r w:rsidRPr="004A6B04">
        <w:rPr>
          <w:rFonts w:ascii="Times New Roman" w:eastAsia="Times New Roman" w:hAnsi="Times New Roman" w:cs="Times New Roman"/>
          <w:color w:val="000000"/>
        </w:rPr>
        <w:t> </w:t>
      </w:r>
      <w:proofErr w:type="gramStart"/>
      <w:r w:rsidRPr="004A6B04">
        <w:rPr>
          <w:rFonts w:ascii="Times New Roman" w:eastAsia="Times New Roman" w:hAnsi="Times New Roman" w:cs="Times New Roman"/>
          <w:color w:val="000000"/>
        </w:rPr>
        <w:t>Журнал «Emel», 2004 год.</w:t>
      </w:r>
      <w:proofErr w:type="gramEnd"/>
    </w:p>
    <w:bookmarkStart w:id="10" w:name="_ftn19024"/>
    <w:p w:rsidR="004A6B04" w:rsidRPr="004A6B04" w:rsidRDefault="004A6B04" w:rsidP="004A6B04">
      <w:pPr>
        <w:shd w:val="clear" w:color="auto" w:fill="E1F4FD"/>
        <w:bidi w:val="0"/>
        <w:spacing w:before="90" w:after="90" w:line="240" w:lineRule="auto"/>
        <w:rPr>
          <w:rFonts w:ascii="Times New Roman" w:eastAsia="Times New Roman" w:hAnsi="Times New Roman" w:cs="Times New Roman"/>
          <w:color w:val="000000"/>
        </w:rPr>
      </w:pPr>
      <w:r w:rsidRPr="004A6B04">
        <w:rPr>
          <w:rFonts w:ascii="Times New Roman" w:eastAsia="Times New Roman" w:hAnsi="Times New Roman" w:cs="Times New Roman"/>
          <w:color w:val="000000"/>
        </w:rPr>
        <w:fldChar w:fldCharType="begin"/>
      </w:r>
      <w:r w:rsidRPr="004A6B04">
        <w:rPr>
          <w:rFonts w:ascii="Times New Roman" w:eastAsia="Times New Roman" w:hAnsi="Times New Roman" w:cs="Times New Roman"/>
          <w:color w:val="000000"/>
        </w:rPr>
        <w:instrText xml:space="preserve"> HYPERLINK "http://www.islamreligion.com/ru/articles/387/" \l "_ftnref19024" \o "Back to the refrence of this footnote" </w:instrText>
      </w:r>
      <w:r w:rsidRPr="004A6B04">
        <w:rPr>
          <w:rFonts w:ascii="Times New Roman" w:eastAsia="Times New Roman" w:hAnsi="Times New Roman" w:cs="Times New Roman"/>
          <w:color w:val="000000"/>
        </w:rPr>
        <w:fldChar w:fldCharType="separate"/>
      </w:r>
      <w:r w:rsidRPr="004A6B04">
        <w:rPr>
          <w:rFonts w:ascii="Times New Roman" w:eastAsia="Times New Roman" w:hAnsi="Times New Roman" w:cs="Times New Roman"/>
          <w:color w:val="800080"/>
          <w:position w:val="2"/>
          <w:sz w:val="18"/>
          <w:u w:val="single"/>
        </w:rPr>
        <w:t>[2]</w:t>
      </w:r>
      <w:r w:rsidRPr="004A6B04">
        <w:rPr>
          <w:rFonts w:ascii="Times New Roman" w:eastAsia="Times New Roman" w:hAnsi="Times New Roman" w:cs="Times New Roman"/>
          <w:color w:val="000000"/>
        </w:rPr>
        <w:fldChar w:fldCharType="end"/>
      </w:r>
      <w:bookmarkEnd w:id="10"/>
      <w:r w:rsidRPr="004A6B04">
        <w:rPr>
          <w:rFonts w:ascii="Times New Roman" w:eastAsia="Times New Roman" w:hAnsi="Times New Roman" w:cs="Times New Roman"/>
          <w:color w:val="000000"/>
        </w:rPr>
        <w:t> Прия Мальхотра, «Женщины, принявшие Ислам»</w:t>
      </w:r>
    </w:p>
    <w:bookmarkStart w:id="11" w:name="_ftn19025"/>
    <w:p w:rsidR="004A6B04" w:rsidRPr="004A6B04" w:rsidRDefault="004A6B04" w:rsidP="004A6B04">
      <w:pPr>
        <w:shd w:val="clear" w:color="auto" w:fill="E1F4FD"/>
        <w:bidi w:val="0"/>
        <w:spacing w:before="90" w:after="90" w:line="240" w:lineRule="auto"/>
        <w:rPr>
          <w:rFonts w:ascii="Times New Roman" w:eastAsia="Times New Roman" w:hAnsi="Times New Roman" w:cs="Times New Roman"/>
          <w:color w:val="000000"/>
        </w:rPr>
      </w:pPr>
      <w:r w:rsidRPr="004A6B04">
        <w:rPr>
          <w:rFonts w:ascii="Times New Roman" w:eastAsia="Times New Roman" w:hAnsi="Times New Roman" w:cs="Times New Roman"/>
          <w:color w:val="000000"/>
        </w:rPr>
        <w:fldChar w:fldCharType="begin"/>
      </w:r>
      <w:r w:rsidRPr="004A6B04">
        <w:rPr>
          <w:rFonts w:ascii="Times New Roman" w:eastAsia="Times New Roman" w:hAnsi="Times New Roman" w:cs="Times New Roman"/>
          <w:color w:val="000000"/>
        </w:rPr>
        <w:instrText xml:space="preserve"> HYPERLINK "http://www.islamreligion.com/ru/articles/387/" \l "_ftnref19025" \o "Back to the refrence of this footnote" </w:instrText>
      </w:r>
      <w:r w:rsidRPr="004A6B04">
        <w:rPr>
          <w:rFonts w:ascii="Times New Roman" w:eastAsia="Times New Roman" w:hAnsi="Times New Roman" w:cs="Times New Roman"/>
          <w:color w:val="000000"/>
        </w:rPr>
        <w:fldChar w:fldCharType="separate"/>
      </w:r>
      <w:r w:rsidRPr="004A6B04">
        <w:rPr>
          <w:rFonts w:ascii="Times New Roman" w:eastAsia="Times New Roman" w:hAnsi="Times New Roman" w:cs="Times New Roman"/>
          <w:color w:val="800080"/>
          <w:position w:val="2"/>
          <w:sz w:val="18"/>
          <w:u w:val="single"/>
        </w:rPr>
        <w:t>[3]</w:t>
      </w:r>
      <w:r w:rsidRPr="004A6B04">
        <w:rPr>
          <w:rFonts w:ascii="Times New Roman" w:eastAsia="Times New Roman" w:hAnsi="Times New Roman" w:cs="Times New Roman"/>
          <w:color w:val="000000"/>
        </w:rPr>
        <w:fldChar w:fldCharType="end"/>
      </w:r>
      <w:bookmarkEnd w:id="11"/>
      <w:r w:rsidRPr="004A6B04">
        <w:rPr>
          <w:rFonts w:ascii="Times New Roman" w:eastAsia="Times New Roman" w:hAnsi="Times New Roman" w:cs="Times New Roman"/>
          <w:color w:val="000000"/>
        </w:rPr>
        <w:t> </w:t>
      </w:r>
      <w:proofErr w:type="gramStart"/>
      <w:r w:rsidRPr="004A6B04">
        <w:rPr>
          <w:rFonts w:ascii="Times New Roman" w:eastAsia="Times New Roman" w:hAnsi="Times New Roman" w:cs="Times New Roman"/>
          <w:color w:val="000000"/>
        </w:rPr>
        <w:t>Марсела Рохас, «Латиноамериканцы, принявшие Ислам».</w:t>
      </w:r>
      <w:proofErr w:type="gramEnd"/>
    </w:p>
    <w:bookmarkStart w:id="12" w:name="_ftn19026"/>
    <w:p w:rsidR="004A6B04" w:rsidRPr="004A6B04" w:rsidRDefault="004A6B04" w:rsidP="004A6B04">
      <w:pPr>
        <w:shd w:val="clear" w:color="auto" w:fill="E1F4FD"/>
        <w:bidi w:val="0"/>
        <w:spacing w:before="90" w:after="90" w:line="240" w:lineRule="auto"/>
        <w:rPr>
          <w:rFonts w:ascii="Times New Roman" w:eastAsia="Times New Roman" w:hAnsi="Times New Roman" w:cs="Times New Roman"/>
          <w:color w:val="000000"/>
        </w:rPr>
      </w:pPr>
      <w:r w:rsidRPr="004A6B04">
        <w:rPr>
          <w:rFonts w:ascii="Times New Roman" w:eastAsia="Times New Roman" w:hAnsi="Times New Roman" w:cs="Times New Roman"/>
          <w:color w:val="000000"/>
        </w:rPr>
        <w:fldChar w:fldCharType="begin"/>
      </w:r>
      <w:r w:rsidRPr="004A6B04">
        <w:rPr>
          <w:rFonts w:ascii="Times New Roman" w:eastAsia="Times New Roman" w:hAnsi="Times New Roman" w:cs="Times New Roman"/>
          <w:color w:val="000000"/>
        </w:rPr>
        <w:instrText xml:space="preserve"> HYPERLINK "http://www.islamreligion.com/ru/articles/387/" \l "_ftnref19026" \o "Back to the refrence of this footnote" </w:instrText>
      </w:r>
      <w:r w:rsidRPr="004A6B04">
        <w:rPr>
          <w:rFonts w:ascii="Times New Roman" w:eastAsia="Times New Roman" w:hAnsi="Times New Roman" w:cs="Times New Roman"/>
          <w:color w:val="000000"/>
        </w:rPr>
        <w:fldChar w:fldCharType="separate"/>
      </w:r>
      <w:r w:rsidRPr="004A6B04">
        <w:rPr>
          <w:rFonts w:ascii="Times New Roman" w:eastAsia="Times New Roman" w:hAnsi="Times New Roman" w:cs="Times New Roman"/>
          <w:color w:val="800080"/>
          <w:position w:val="2"/>
          <w:sz w:val="18"/>
          <w:u w:val="single"/>
        </w:rPr>
        <w:t>[4]</w:t>
      </w:r>
      <w:r w:rsidRPr="004A6B04">
        <w:rPr>
          <w:rFonts w:ascii="Times New Roman" w:eastAsia="Times New Roman" w:hAnsi="Times New Roman" w:cs="Times New Roman"/>
          <w:color w:val="000000"/>
        </w:rPr>
        <w:fldChar w:fldCharType="end"/>
      </w:r>
      <w:bookmarkEnd w:id="12"/>
      <w:r w:rsidRPr="004A6B04">
        <w:rPr>
          <w:rFonts w:ascii="Times New Roman" w:eastAsia="Times New Roman" w:hAnsi="Times New Roman" w:cs="Times New Roman"/>
          <w:color w:val="000000"/>
        </w:rPr>
        <w:t> </w:t>
      </w:r>
      <w:proofErr w:type="gramStart"/>
      <w:r w:rsidRPr="004A6B04">
        <w:rPr>
          <w:rFonts w:ascii="Times New Roman" w:eastAsia="Times New Roman" w:hAnsi="Times New Roman" w:cs="Times New Roman"/>
          <w:color w:val="000000"/>
        </w:rPr>
        <w:t>Лиза Боливар, «Ислам распространяется, прежние испанцы меняются».</w:t>
      </w:r>
      <w:proofErr w:type="gramEnd"/>
    </w:p>
    <w:p w:rsidR="004A6B04" w:rsidRPr="004A6B04" w:rsidRDefault="004A6B04" w:rsidP="004A6B0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gramStart"/>
      <w:r w:rsidRPr="004A6B04">
        <w:rPr>
          <w:rFonts w:ascii="Times New Roman" w:eastAsia="Times New Roman" w:hAnsi="Times New Roman" w:cs="Times New Roman"/>
          <w:b/>
          <w:bCs/>
          <w:color w:val="002A80"/>
          <w:kern w:val="36"/>
          <w:sz w:val="34"/>
          <w:szCs w:val="34"/>
        </w:rPr>
        <w:t>брак</w:t>
      </w:r>
      <w:proofErr w:type="gramEnd"/>
      <w:r w:rsidRPr="004A6B04">
        <w:rPr>
          <w:rFonts w:ascii="Times New Roman" w:eastAsia="Times New Roman" w:hAnsi="Times New Roman" w:cs="Times New Roman"/>
          <w:b/>
          <w:bCs/>
          <w:color w:val="002A80"/>
          <w:kern w:val="36"/>
          <w:sz w:val="34"/>
          <w:szCs w:val="34"/>
        </w:rPr>
        <w:t xml:space="preserve"> (часть 2 из 3)</w:t>
      </w:r>
    </w:p>
    <w:p w:rsidR="004A6B04" w:rsidRDefault="004A6B04" w:rsidP="004A6B04">
      <w:pPr>
        <w:pStyle w:val="Heading2"/>
        <w:shd w:val="clear" w:color="auto" w:fill="E1F4FD"/>
        <w:bidi w:val="0"/>
        <w:spacing w:before="225" w:after="150"/>
        <w:rPr>
          <w:color w:val="008000"/>
          <w:sz w:val="30"/>
          <w:szCs w:val="30"/>
        </w:rPr>
      </w:pPr>
      <w:r>
        <w:rPr>
          <w:color w:val="008000"/>
          <w:sz w:val="30"/>
          <w:szCs w:val="30"/>
        </w:rPr>
        <w:t>Брак</w:t>
      </w:r>
    </w:p>
    <w:p w:rsidR="004A6B04" w:rsidRDefault="004A6B04" w:rsidP="004A6B0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«Среди Его знамений – то, что Он сотворил из вас самих жен для вас, чтобы вы находили в них успокоение, и установил между вами любовь и милосердие.</w:t>
      </w:r>
      <w:proofErr w:type="gramEnd"/>
      <w:r>
        <w:rPr>
          <w:b/>
          <w:bCs/>
          <w:color w:val="000000"/>
          <w:sz w:val="26"/>
          <w:szCs w:val="26"/>
        </w:rPr>
        <w:t xml:space="preserve"> Воистину, в этом – знамения для людей размышляющих» (Коран 30:21)</w:t>
      </w:r>
    </w:p>
    <w:p w:rsidR="004A6B04" w:rsidRPr="004A6B04" w:rsidRDefault="004A6B04" w:rsidP="004A6B04">
      <w:pPr>
        <w:pStyle w:val="w-body-text-1"/>
        <w:shd w:val="clear" w:color="auto" w:fill="E1F4FD"/>
        <w:spacing w:before="0" w:beforeAutospacing="0" w:after="160" w:afterAutospacing="0"/>
        <w:ind w:firstLine="397"/>
        <w:rPr>
          <w:color w:val="000000"/>
          <w:sz w:val="26"/>
          <w:szCs w:val="26"/>
          <w:lang w:val="ru-RU"/>
        </w:rPr>
      </w:pPr>
      <w:proofErr w:type="gramStart"/>
      <w:r>
        <w:rPr>
          <w:color w:val="000000"/>
          <w:sz w:val="26"/>
          <w:szCs w:val="26"/>
        </w:rPr>
        <w:t>Брак – наиболее древний из социальных институтов.</w:t>
      </w:r>
      <w:proofErr w:type="gramEnd"/>
      <w:r>
        <w:rPr>
          <w:color w:val="000000"/>
          <w:sz w:val="26"/>
          <w:szCs w:val="26"/>
        </w:rPr>
        <w:t xml:space="preserve"> Он возник с сотворением первых людей  – Адама и Евы. С тех пор,  каждый пророк был послан  как пример для своей общины, все они, от первого до последнего, поддерживали институт брака как выражение разрешенных Богом отношений между мужчиной и женщиной</w:t>
      </w:r>
      <w:bookmarkStart w:id="13" w:name="_ftnref19017"/>
      <w:r>
        <w:rPr>
          <w:color w:val="000000"/>
          <w:sz w:val="26"/>
          <w:szCs w:val="26"/>
        </w:rPr>
        <w:fldChar w:fldCharType="begin"/>
      </w:r>
      <w:r>
        <w:rPr>
          <w:color w:val="000000"/>
          <w:sz w:val="26"/>
          <w:szCs w:val="26"/>
        </w:rPr>
        <w:instrText xml:space="preserve"> HYPERLINK "http://www.islamreligion.com/ru/articles/390/" \l "_ftn19017" \o " Независимо от того, был ли женат сам пророк Иисус или был вознесен на небо неженатым. В любом случае, мусульмане убеждены, что он возвратится на Землю перед Концом Cвета во втором пришествии, и будет править на ней, а также станет мужем и отцом подобно любому другому семейному человеку. Таким образом, недавнее предположенное противоречие в \«Коде Да Винчи\» о том, что Иисус женился и имел детей, не является богохульством в той части, когда предполагает, что Мессия мог быть семейным мужчиной, хотя и является преждевременным." </w:instrText>
      </w:r>
      <w:r>
        <w:rPr>
          <w:color w:val="000000"/>
          <w:sz w:val="26"/>
          <w:szCs w:val="26"/>
        </w:rPr>
        <w:fldChar w:fldCharType="separate"/>
      </w:r>
      <w:r>
        <w:rPr>
          <w:rStyle w:val="FootnoteReference"/>
          <w:color w:val="800080"/>
          <w:position w:val="2"/>
          <w:sz w:val="26"/>
          <w:szCs w:val="26"/>
          <w:u w:val="single"/>
          <w:lang w:val="ru-RU"/>
        </w:rPr>
        <w:t>[1]</w:t>
      </w:r>
      <w:r>
        <w:rPr>
          <w:color w:val="000000"/>
          <w:sz w:val="26"/>
          <w:szCs w:val="26"/>
        </w:rPr>
        <w:fldChar w:fldCharType="end"/>
      </w:r>
      <w:bookmarkEnd w:id="13"/>
      <w:r>
        <w:rPr>
          <w:color w:val="000000"/>
          <w:sz w:val="26"/>
          <w:szCs w:val="26"/>
        </w:rPr>
        <w:t>.  </w:t>
      </w:r>
      <w:r>
        <w:rPr>
          <w:color w:val="000000"/>
          <w:sz w:val="26"/>
          <w:szCs w:val="26"/>
          <w:lang w:val="ru-RU"/>
        </w:rPr>
        <w:t>Даже сегодня считается более правильным и надлежащим, когда  пара представляет друг друга как «моя жена» или «мой муж», а не «мой любовник» или «мой партнёр». Поскольку именно через брак мужчины и женщины интимная связь между ними становится законной.</w:t>
      </w:r>
    </w:p>
    <w:p w:rsidR="004A6B04" w:rsidRPr="004A6B04" w:rsidRDefault="004A6B04" w:rsidP="004A6B04">
      <w:pPr>
        <w:pStyle w:val="w-quran"/>
        <w:shd w:val="clear" w:color="auto" w:fill="E1F4FD"/>
        <w:spacing w:before="0" w:beforeAutospacing="0" w:after="160" w:afterAutospacing="0"/>
        <w:ind w:left="851" w:right="851"/>
        <w:rPr>
          <w:b/>
          <w:bCs/>
          <w:color w:val="000000"/>
          <w:sz w:val="26"/>
          <w:szCs w:val="26"/>
          <w:lang w:val="ru-RU"/>
        </w:rPr>
      </w:pPr>
      <w:r w:rsidRPr="004A6B04">
        <w:rPr>
          <w:b/>
          <w:bCs/>
          <w:color w:val="000000"/>
          <w:sz w:val="26"/>
          <w:szCs w:val="26"/>
          <w:lang w:val="ru-RU"/>
        </w:rPr>
        <w:t>«…Ваши жены – одеяние для вас, а вы – одеяние для них…» (Коран 2:187)</w:t>
      </w:r>
    </w:p>
    <w:p w:rsidR="004A6B04" w:rsidRPr="004A6B04" w:rsidRDefault="004A6B04" w:rsidP="004A6B04">
      <w:pPr>
        <w:pStyle w:val="w-body-text-1"/>
        <w:shd w:val="clear" w:color="auto" w:fill="E1F4FD"/>
        <w:spacing w:before="0" w:beforeAutospacing="0" w:after="160" w:afterAutospacing="0"/>
        <w:ind w:firstLine="397"/>
        <w:rPr>
          <w:color w:val="000000"/>
          <w:sz w:val="26"/>
          <w:szCs w:val="26"/>
          <w:lang w:val="ru-RU"/>
        </w:rPr>
      </w:pPr>
      <w:r w:rsidRPr="004A6B04">
        <w:rPr>
          <w:color w:val="000000"/>
          <w:sz w:val="26"/>
          <w:szCs w:val="26"/>
          <w:lang w:val="ru-RU"/>
        </w:rPr>
        <w:t>За историю существования мира возникали и сообщества, придерживающиеся крайних убеждений о противоположном поле сексуальности. Женщины, к примеру, воспринимались многими религиозными мужами как существа, несущее зло. Они считали, что контакт с ними должен быть сведён до минимума. Таким образом, монашество, со всей его жизнью воздержания и безбрачия, было изобретено теми, кто хотел, как они полагали, иметь набожную альтернативу браку и стремился к более благочестивой жизни.</w:t>
      </w:r>
    </w:p>
    <w:p w:rsidR="004A6B04" w:rsidRPr="004A6B04" w:rsidRDefault="004A6B04" w:rsidP="004A6B04">
      <w:pPr>
        <w:pStyle w:val="w-quran"/>
        <w:shd w:val="clear" w:color="auto" w:fill="E1F4FD"/>
        <w:spacing w:before="0" w:beforeAutospacing="0" w:after="160" w:afterAutospacing="0"/>
        <w:ind w:left="851" w:right="851"/>
        <w:rPr>
          <w:b/>
          <w:bCs/>
          <w:color w:val="000000"/>
          <w:sz w:val="26"/>
          <w:szCs w:val="26"/>
          <w:lang w:val="ru-RU"/>
        </w:rPr>
      </w:pPr>
      <w:r w:rsidRPr="004A6B04">
        <w:rPr>
          <w:b/>
          <w:bCs/>
          <w:color w:val="000000"/>
          <w:sz w:val="26"/>
          <w:szCs w:val="26"/>
          <w:lang w:val="ru-RU"/>
        </w:rPr>
        <w:lastRenderedPageBreak/>
        <w:t>«Потом Мы отправили по их следам Наших посланников, и отправили Ису (Иисуса), сына Марьям (Марии), и даровали ему Инджил (Евангелие). В сердца тех, которые последовали за ним, Мы вселили сострадание и милосердие, а монашество они выдумали сами. Мы не предписывали им этого, но они поступили таким образом, дабы снискать довольство Аллаха (или Мы предписали им только стремиться к довольству Аллаха). Но они не соблюли его должным образом. Тем из них, которые уверовали, Мы даровали их награду, но многие из них являются нечестивцами» (Коран 57:27)</w:t>
      </w:r>
    </w:p>
    <w:p w:rsidR="004A6B04" w:rsidRPr="004A6B04" w:rsidRDefault="004A6B04" w:rsidP="004A6B04">
      <w:pPr>
        <w:pStyle w:val="w-body-text-1"/>
        <w:shd w:val="clear" w:color="auto" w:fill="E1F4FD"/>
        <w:spacing w:before="0" w:beforeAutospacing="0" w:after="160" w:afterAutospacing="0"/>
        <w:ind w:firstLine="397"/>
        <w:rPr>
          <w:color w:val="000000"/>
          <w:sz w:val="26"/>
          <w:szCs w:val="26"/>
          <w:lang w:val="ru-RU"/>
        </w:rPr>
      </w:pPr>
      <w:r w:rsidRPr="004A6B04">
        <w:rPr>
          <w:color w:val="000000"/>
          <w:sz w:val="26"/>
          <w:szCs w:val="26"/>
          <w:lang w:val="ru-RU"/>
        </w:rPr>
        <w:t>Единственная семья монахов (христиане, буддисты, или другие) – их товарищи-монахи в монастыре или храме. В Христианстве не только мужчины, но также и женщины могут занять ряды набожных, становясь монахинями или “невестами Христовыми”. Такая неестественная жизнь часто вела к большому количеству социальных недостатков, таких как жестокое обращение с детьми, гомосексуализм и незаконные сексуальные отношения, порой встречающиеся среди уединенных, – все из которых считаются преступными грехами. Те мусульманские еретики, которые следовали за неисламской практикой воздержания и отшельничества или, по крайней мере, утверждал, что стал на более набожный путь к Богу, чем сами пророки, имели те же самые недостатки в одинаковой степени.</w:t>
      </w:r>
    </w:p>
    <w:p w:rsidR="004A6B04" w:rsidRPr="004A6B04" w:rsidRDefault="004A6B04" w:rsidP="004A6B04">
      <w:pPr>
        <w:pStyle w:val="w-body-text-1"/>
        <w:shd w:val="clear" w:color="auto" w:fill="E1F4FD"/>
        <w:spacing w:before="0" w:beforeAutospacing="0" w:after="160" w:afterAutospacing="0"/>
        <w:ind w:firstLine="397"/>
        <w:rPr>
          <w:color w:val="000000"/>
          <w:sz w:val="26"/>
          <w:szCs w:val="26"/>
          <w:lang w:val="ru-RU"/>
        </w:rPr>
      </w:pPr>
      <w:r w:rsidRPr="004A6B04">
        <w:rPr>
          <w:color w:val="000000"/>
          <w:sz w:val="26"/>
          <w:szCs w:val="26"/>
          <w:lang w:val="ru-RU"/>
        </w:rPr>
        <w:t>Пророк Мухаммад, да благословит его Аллах и да приветствует, однажды предельно ясно выразил свое отношение к убеждению, что брак может стать препятствием на пути к Богу. Мужчина пришел к нему, чтобы заявить о своем намерении никогда не вступать в брак, и Пророк, да благословит его Аллах и да приветствует, ответил:</w:t>
      </w:r>
    </w:p>
    <w:p w:rsidR="004A6B04" w:rsidRDefault="004A6B04" w:rsidP="004A6B04">
      <w:pPr>
        <w:pStyle w:val="w-hadeeth-or-bible"/>
        <w:shd w:val="clear" w:color="auto" w:fill="E1F4FD"/>
        <w:spacing w:before="0" w:beforeAutospacing="0" w:after="160" w:afterAutospacing="0"/>
        <w:rPr>
          <w:b/>
          <w:bCs/>
          <w:color w:val="000000"/>
          <w:sz w:val="26"/>
          <w:szCs w:val="26"/>
        </w:rPr>
      </w:pPr>
      <w:r w:rsidRPr="004A6B04">
        <w:rPr>
          <w:b/>
          <w:bCs/>
          <w:color w:val="000000"/>
          <w:sz w:val="26"/>
          <w:szCs w:val="26"/>
          <w:lang w:val="ru-RU"/>
        </w:rPr>
        <w:t xml:space="preserve">«Клянусь Аллахом! Я – наиболее богобоязненный из вас! </w:t>
      </w:r>
      <w:r>
        <w:rPr>
          <w:b/>
          <w:bCs/>
          <w:color w:val="000000"/>
          <w:sz w:val="26"/>
          <w:szCs w:val="26"/>
        </w:rPr>
        <w:t> И я женат! Тот, кто не держится моей сунны (пути), тот не из нас (т.е. не истинно верующий</w:t>
      </w:r>
      <w:proofErr w:type="gramStart"/>
      <w:r>
        <w:rPr>
          <w:b/>
          <w:bCs/>
          <w:color w:val="000000"/>
          <w:sz w:val="26"/>
          <w:szCs w:val="26"/>
        </w:rPr>
        <w:t>)»</w:t>
      </w:r>
      <w:proofErr w:type="gramEnd"/>
    </w:p>
    <w:p w:rsidR="004A6B04" w:rsidRDefault="004A6B04" w:rsidP="004A6B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«Скажи: «Если вы любите Аллаха, то следуйте за мной, и тогда Аллах возлюбит вас и простит вам ваши грехи, ведь Аллах – Прощающий, Милосердный» (Коран 3:31).</w:t>
      </w:r>
    </w:p>
    <w:p w:rsidR="004A6B04" w:rsidRDefault="004A6B04" w:rsidP="004A6B0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На самом деле, мусульмане вовсе не рассматривают брак как что-то дурное для веры.</w:t>
      </w:r>
      <w:proofErr w:type="gramEnd"/>
      <w:r>
        <w:rPr>
          <w:color w:val="000000"/>
          <w:sz w:val="26"/>
          <w:szCs w:val="26"/>
        </w:rPr>
        <w:t xml:space="preserve"> </w:t>
      </w:r>
      <w:proofErr w:type="gramStart"/>
      <w:r>
        <w:rPr>
          <w:color w:val="000000"/>
          <w:sz w:val="26"/>
          <w:szCs w:val="26"/>
        </w:rPr>
        <w:t>Наоборот, брак – неотъемлемая часть их религиозной преданности.</w:t>
      </w:r>
      <w:proofErr w:type="gramEnd"/>
      <w:r>
        <w:rPr>
          <w:color w:val="000000"/>
          <w:sz w:val="26"/>
          <w:szCs w:val="26"/>
        </w:rPr>
        <w:t xml:space="preserve"> </w:t>
      </w:r>
      <w:proofErr w:type="gramStart"/>
      <w:r>
        <w:rPr>
          <w:color w:val="000000"/>
          <w:sz w:val="26"/>
          <w:szCs w:val="26"/>
        </w:rPr>
        <w:t>Как упоминалось прежде, пророк Мухаммад ясно заявил, что брак – половина религии.</w:t>
      </w:r>
      <w:proofErr w:type="gramEnd"/>
      <w:r>
        <w:rPr>
          <w:color w:val="000000"/>
          <w:sz w:val="26"/>
          <w:szCs w:val="26"/>
        </w:rPr>
        <w:t xml:space="preserve"> Другими словами, пожалуй, половина всех исламских достоинств, таких как преданность, целомудрие, милосердие, великодушие, терпимость, мягкость, стремления, терпение, любовь, сочувствие, сострадание, забота, изучение, обучение, надёжность, храбрость, милосердие, воздержанность, прощение, и т.д., находят своё естественное выражение через супружескую жизнь. </w:t>
      </w:r>
      <w:proofErr w:type="gramStart"/>
      <w:r>
        <w:rPr>
          <w:color w:val="000000"/>
          <w:sz w:val="26"/>
          <w:szCs w:val="26"/>
        </w:rPr>
        <w:t xml:space="preserve">Следовательно, </w:t>
      </w:r>
      <w:r>
        <w:rPr>
          <w:color w:val="000000"/>
          <w:sz w:val="26"/>
          <w:szCs w:val="26"/>
        </w:rPr>
        <w:lastRenderedPageBreak/>
        <w:t>предполагается, что богобоязненность и хороший характер в Исламе являются принципиальными критериями, которые супруги ищут в предполагаемом партнёре для брака.</w:t>
      </w:r>
      <w:proofErr w:type="gramEnd"/>
      <w:r>
        <w:rPr>
          <w:color w:val="000000"/>
          <w:sz w:val="26"/>
          <w:szCs w:val="26"/>
        </w:rPr>
        <w:t xml:space="preserve"> Пророк Мухаммад сказал:</w:t>
      </w:r>
    </w:p>
    <w:p w:rsidR="004A6B04" w:rsidRDefault="004A6B04" w:rsidP="004A6B0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«На женщине женятся из-за четырёх вещей: из-за её богатства, из-за её знатности, из-за её красоты и из-за религии. </w:t>
      </w:r>
      <w:proofErr w:type="gramStart"/>
      <w:r>
        <w:rPr>
          <w:b/>
          <w:bCs/>
          <w:color w:val="000000"/>
          <w:sz w:val="26"/>
          <w:szCs w:val="26"/>
        </w:rPr>
        <w:t>Ищи же ту, которая придерживается (заповедей) религии, и да сопутствует тебе удача» (Сахих Бухари).</w:t>
      </w:r>
      <w:proofErr w:type="gramEnd"/>
    </w:p>
    <w:p w:rsidR="004A6B04" w:rsidRDefault="004A6B04" w:rsidP="004A6B0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Несомненно, некоторые социальные недуги и проблемы, распространившиеся во многих частях неисламского мира находят свое выражение и в некоторых частях мусульманского мира.</w:t>
      </w:r>
      <w:proofErr w:type="gramEnd"/>
      <w:r>
        <w:rPr>
          <w:color w:val="000000"/>
          <w:sz w:val="26"/>
          <w:szCs w:val="26"/>
        </w:rPr>
        <w:t xml:space="preserve"> </w:t>
      </w:r>
      <w:proofErr w:type="gramStart"/>
      <w:r>
        <w:rPr>
          <w:color w:val="000000"/>
          <w:sz w:val="26"/>
          <w:szCs w:val="26"/>
        </w:rPr>
        <w:t>Однако неверность, внебрачные связи и прелюбодеяние всё ещё резко осуждаются повсюду в исламских обществах, хотя теперь и не входят в число уголовно наказуемых, а порицаются только на словах.</w:t>
      </w:r>
      <w:proofErr w:type="gramEnd"/>
      <w:r>
        <w:rPr>
          <w:color w:val="000000"/>
          <w:sz w:val="26"/>
          <w:szCs w:val="26"/>
        </w:rPr>
        <w:t xml:space="preserve"> </w:t>
      </w:r>
      <w:proofErr w:type="gramStart"/>
      <w:r>
        <w:rPr>
          <w:color w:val="000000"/>
          <w:sz w:val="26"/>
          <w:szCs w:val="26"/>
        </w:rPr>
        <w:t>Действительно, мусульмане всё ещё осознают и признают разрушительное действие, приносимое общине добрачными и внебрачными отношениями.</w:t>
      </w:r>
      <w:proofErr w:type="gramEnd"/>
      <w:r>
        <w:rPr>
          <w:color w:val="000000"/>
          <w:sz w:val="26"/>
          <w:szCs w:val="26"/>
        </w:rPr>
        <w:t xml:space="preserve"> </w:t>
      </w:r>
      <w:proofErr w:type="gramStart"/>
      <w:r>
        <w:rPr>
          <w:color w:val="000000"/>
          <w:sz w:val="26"/>
          <w:szCs w:val="26"/>
        </w:rPr>
        <w:t>Фактически, Коран ясно даёт понять, что простое обвинение в недобродетели несёт очень серьёзные последствия в этой жизни и следующей.</w:t>
      </w:r>
      <w:proofErr w:type="gramEnd"/>
    </w:p>
    <w:p w:rsidR="004A6B04" w:rsidRDefault="004A6B04" w:rsidP="004A6B0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«Прелюбодейку и прелюбодея – каждого из них высеките сто раз.</w:t>
      </w:r>
      <w:proofErr w:type="gramEnd"/>
      <w:r>
        <w:rPr>
          <w:b/>
          <w:bCs/>
          <w:color w:val="000000"/>
          <w:sz w:val="26"/>
          <w:szCs w:val="26"/>
        </w:rPr>
        <w:t xml:space="preserve"> Пусть не овладевает вами жалость к ним ради религии Аллаха, если вы веруете в Аллаха и в Последний день. </w:t>
      </w:r>
      <w:proofErr w:type="gramStart"/>
      <w:r>
        <w:rPr>
          <w:b/>
          <w:bCs/>
          <w:color w:val="000000"/>
          <w:sz w:val="26"/>
          <w:szCs w:val="26"/>
        </w:rPr>
        <w:t>А свидетелями их наказания пусть будет группа верующих» (Коран 24:2).</w:t>
      </w:r>
      <w:proofErr w:type="gramEnd"/>
    </w:p>
    <w:p w:rsidR="004A6B04" w:rsidRDefault="004A6B04" w:rsidP="004A6B0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«Воистину, те, которые обвиняют целомудренных верующих женщин, даже не помышляющих о грехе, будут прокляты в этом мире и в Последней жизни!</w:t>
      </w:r>
      <w:proofErr w:type="gramEnd"/>
      <w:r>
        <w:rPr>
          <w:b/>
          <w:bCs/>
          <w:color w:val="000000"/>
          <w:sz w:val="26"/>
          <w:szCs w:val="26"/>
        </w:rPr>
        <w:t xml:space="preserve"> </w:t>
      </w:r>
      <w:proofErr w:type="gramStart"/>
      <w:r>
        <w:rPr>
          <w:b/>
          <w:bCs/>
          <w:color w:val="000000"/>
          <w:sz w:val="26"/>
          <w:szCs w:val="26"/>
        </w:rPr>
        <w:t>Им уготованы великие мучения» (Коран 24:23).</w:t>
      </w:r>
      <w:proofErr w:type="gramEnd"/>
    </w:p>
    <w:p w:rsidR="004A6B04" w:rsidRDefault="004A6B04" w:rsidP="004A6B0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Как ни странно, в то время как именно не состоящие в браке женщины более всего страдают от последствий «свободных» отношений, некоторые из более радикальных феминисток призвали к отмене учреждения брака. Шейла Кронин говорит: «Поскольку брак для женщины есть форма рабства, очевидно, что женское движение должно сосредоточиться на нападках на этот институт. </w:t>
      </w:r>
      <w:proofErr w:type="gramStart"/>
      <w:r>
        <w:rPr>
          <w:color w:val="000000"/>
          <w:sz w:val="26"/>
          <w:szCs w:val="26"/>
        </w:rPr>
        <w:t>Свободу для женщин не завоевать, пока существует брак».</w:t>
      </w:r>
      <w:proofErr w:type="gramEnd"/>
    </w:p>
    <w:p w:rsidR="004A6B04" w:rsidRDefault="004A6B04" w:rsidP="004A6B0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Брак в Исламе или, если выразиться правильнее, брак согласно Исламу, сам по себе является средством для защиты свободы женщины.</w:t>
      </w:r>
      <w:proofErr w:type="gramEnd"/>
      <w:r>
        <w:rPr>
          <w:color w:val="000000"/>
          <w:sz w:val="26"/>
          <w:szCs w:val="26"/>
        </w:rPr>
        <w:t xml:space="preserve"> Нет лучшего примера совершенного исламского брака, чем пророк Мухаммад, сказавший своим последователям:</w:t>
      </w:r>
    </w:p>
    <w:p w:rsidR="004A6B04" w:rsidRDefault="004A6B04" w:rsidP="004A6B0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«Лучшие из вас – лучшие со своими жёнами.</w:t>
      </w:r>
      <w:proofErr w:type="gramEnd"/>
      <w:r>
        <w:rPr>
          <w:b/>
          <w:bCs/>
          <w:color w:val="000000"/>
          <w:sz w:val="26"/>
          <w:szCs w:val="26"/>
        </w:rPr>
        <w:t xml:space="preserve"> А я – лучший из людей со своими жёнами</w:t>
      </w:r>
      <w:bookmarkStart w:id="14" w:name="_ftnref13220"/>
      <w:r>
        <w:rPr>
          <w:b/>
          <w:bCs/>
          <w:color w:val="000000"/>
          <w:sz w:val="26"/>
          <w:szCs w:val="26"/>
        </w:rPr>
        <w:t>»</w:t>
      </w:r>
      <w:bookmarkEnd w:id="14"/>
      <w:r>
        <w:rPr>
          <w:rStyle w:val="apple-converted-space"/>
          <w:b/>
          <w:bCs/>
          <w:color w:val="000000"/>
          <w:sz w:val="26"/>
          <w:szCs w:val="26"/>
        </w:rPr>
        <w:t> </w:t>
      </w:r>
      <w:r>
        <w:rPr>
          <w:b/>
          <w:bCs/>
          <w:color w:val="000000"/>
          <w:sz w:val="26"/>
          <w:szCs w:val="26"/>
        </w:rPr>
        <w:t>(Тирмизи)</w:t>
      </w:r>
    </w:p>
    <w:p w:rsidR="004A6B04" w:rsidRDefault="004A6B04" w:rsidP="004A6B04">
      <w:pPr>
        <w:pStyle w:val="w-body-text-1"/>
        <w:shd w:val="clear" w:color="auto" w:fill="E1F4FD"/>
        <w:spacing w:before="0" w:beforeAutospacing="0" w:after="160" w:afterAutospacing="0"/>
        <w:ind w:firstLine="397"/>
        <w:rPr>
          <w:color w:val="000000"/>
          <w:sz w:val="26"/>
          <w:szCs w:val="26"/>
        </w:rPr>
      </w:pPr>
      <w:r>
        <w:rPr>
          <w:color w:val="000000"/>
          <w:sz w:val="26"/>
          <w:szCs w:val="26"/>
        </w:rPr>
        <w:t>Возлюбленная жена Пророка, Аиша, оценивая свободу, которую предоставляло ей отношение её мужа, сказала:</w:t>
      </w:r>
    </w:p>
    <w:p w:rsidR="004A6B04" w:rsidRDefault="004A6B04" w:rsidP="004A6B0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«Он всегда участвовал в работе по дому, зашивал свою одежду, чинил обувь и подметал пол.</w:t>
      </w:r>
      <w:proofErr w:type="gramEnd"/>
      <w:r>
        <w:rPr>
          <w:b/>
          <w:bCs/>
          <w:color w:val="000000"/>
          <w:sz w:val="26"/>
          <w:szCs w:val="26"/>
        </w:rPr>
        <w:t xml:space="preserve"> </w:t>
      </w:r>
      <w:proofErr w:type="gramStart"/>
      <w:r>
        <w:rPr>
          <w:b/>
          <w:bCs/>
          <w:color w:val="000000"/>
          <w:sz w:val="26"/>
          <w:szCs w:val="26"/>
        </w:rPr>
        <w:t>Он доил, привязывал и кормил животных и делал хозяйственные работы» (Сахих Бухари).</w:t>
      </w:r>
      <w:proofErr w:type="gramEnd"/>
    </w:p>
    <w:p w:rsidR="004A6B04" w:rsidRDefault="004A6B04" w:rsidP="004A6B0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«В Посланнике Аллаха был прекрасный пример для вас, для тех, кто надеется на Аллаха и Последний день и премного поминает Аллах» (Коран 33:21).</w:t>
      </w:r>
      <w:proofErr w:type="gramEnd"/>
    </w:p>
    <w:p w:rsidR="004A6B04" w:rsidRDefault="004A6B04" w:rsidP="004A6B0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A6B04" w:rsidRDefault="004A6B04" w:rsidP="004A6B04">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4A6B04" w:rsidRDefault="004A6B04" w:rsidP="004A6B04">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15" w:name="_ftn19017"/>
    <w:p w:rsidR="004A6B04" w:rsidRDefault="004A6B04" w:rsidP="004A6B0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"http://www.islamreligion.com/ru/articles/390/" \l "_ftnref19017" \o "Back to the refrence of this footnote" </w:instrText>
      </w:r>
      <w:r>
        <w:rPr>
          <w:color w:val="000000"/>
          <w:sz w:val="22"/>
          <w:szCs w:val="22"/>
        </w:rPr>
        <w:fldChar w:fldCharType="separate"/>
      </w:r>
      <w:r>
        <w:rPr>
          <w:rStyle w:val="Hyperlink"/>
          <w:color w:val="800080"/>
          <w:sz w:val="22"/>
          <w:szCs w:val="22"/>
          <w:lang w:val="ru-RU"/>
        </w:rPr>
        <w:t>[1]</w:t>
      </w:r>
      <w:r>
        <w:rPr>
          <w:color w:val="000000"/>
          <w:sz w:val="22"/>
          <w:szCs w:val="22"/>
        </w:rPr>
        <w:fldChar w:fldCharType="end"/>
      </w:r>
      <w:bookmarkEnd w:id="15"/>
      <w:r>
        <w:rPr>
          <w:rStyle w:val="apple-converted-space"/>
          <w:color w:val="000000"/>
          <w:sz w:val="22"/>
          <w:szCs w:val="22"/>
        </w:rPr>
        <w:t> </w:t>
      </w:r>
      <w:r>
        <w:rPr>
          <w:color w:val="000000"/>
          <w:sz w:val="22"/>
          <w:szCs w:val="22"/>
        </w:rPr>
        <w:t xml:space="preserve">Независимо от того, был ли женат сам пророк Иисус или был вознесен на небо неженатым. </w:t>
      </w:r>
      <w:proofErr w:type="gramStart"/>
      <w:r>
        <w:rPr>
          <w:color w:val="000000"/>
          <w:sz w:val="22"/>
          <w:szCs w:val="22"/>
        </w:rPr>
        <w:t>В любом случае, мусульмане убеждены, что он возвратится на Землю перед Концом Cвета во втором пришествии, и будет править на ней, а также станет мужем и отцом подобно любому другому семейному человеку.</w:t>
      </w:r>
      <w:proofErr w:type="gramEnd"/>
      <w:r>
        <w:rPr>
          <w:color w:val="000000"/>
          <w:sz w:val="22"/>
          <w:szCs w:val="22"/>
        </w:rPr>
        <w:t xml:space="preserve"> Таким образом, недавнее предположенное</w:t>
      </w:r>
      <w:r>
        <w:rPr>
          <w:rStyle w:val="apple-converted-space"/>
          <w:color w:val="000000"/>
          <w:sz w:val="22"/>
          <w:szCs w:val="22"/>
          <w:lang w:val="ru-RU"/>
        </w:rPr>
        <w:t> </w:t>
      </w:r>
      <w:r>
        <w:rPr>
          <w:color w:val="000000"/>
          <w:sz w:val="22"/>
          <w:szCs w:val="22"/>
          <w:lang w:val="ru-RU"/>
        </w:rPr>
        <w:t>противоречие в «Коде Да Винчи» о том, что Иисус женился и имел детей, не является богохульством в той части, когда предполагает, что Мессия мог быть семейным мужчиной, хотя и является преждевременным.</w:t>
      </w:r>
    </w:p>
    <w:p w:rsidR="004A6B04" w:rsidRPr="004A6B04" w:rsidRDefault="004A6B04" w:rsidP="004A6B0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A6B04">
        <w:rPr>
          <w:rFonts w:ascii="Times New Roman" w:eastAsia="Times New Roman" w:hAnsi="Times New Roman" w:cs="Times New Roman"/>
          <w:b/>
          <w:bCs/>
          <w:color w:val="002A80"/>
          <w:kern w:val="36"/>
          <w:sz w:val="34"/>
          <w:szCs w:val="34"/>
        </w:rPr>
        <w:t>(</w:t>
      </w:r>
      <w:proofErr w:type="gramStart"/>
      <w:r w:rsidRPr="004A6B04">
        <w:rPr>
          <w:rFonts w:ascii="Times New Roman" w:eastAsia="Times New Roman" w:hAnsi="Times New Roman" w:cs="Times New Roman"/>
          <w:b/>
          <w:bCs/>
          <w:color w:val="002A80"/>
          <w:kern w:val="36"/>
          <w:sz w:val="34"/>
          <w:szCs w:val="34"/>
        </w:rPr>
        <w:t>часть</w:t>
      </w:r>
      <w:proofErr w:type="gramEnd"/>
      <w:r w:rsidRPr="004A6B04">
        <w:rPr>
          <w:rFonts w:ascii="Times New Roman" w:eastAsia="Times New Roman" w:hAnsi="Times New Roman" w:cs="Times New Roman"/>
          <w:b/>
          <w:bCs/>
          <w:color w:val="002A80"/>
          <w:kern w:val="36"/>
          <w:sz w:val="34"/>
          <w:szCs w:val="34"/>
        </w:rPr>
        <w:t xml:space="preserve"> 3 из 3): Родители</w:t>
      </w:r>
    </w:p>
    <w:p w:rsidR="004A6B04" w:rsidRDefault="004A6B04" w:rsidP="004A6B04">
      <w:pPr>
        <w:pStyle w:val="Heading2"/>
        <w:shd w:val="clear" w:color="auto" w:fill="E1F4FD"/>
        <w:bidi w:val="0"/>
        <w:spacing w:before="225" w:after="150"/>
        <w:rPr>
          <w:color w:val="008000"/>
          <w:sz w:val="30"/>
          <w:szCs w:val="30"/>
        </w:rPr>
      </w:pPr>
      <w:r>
        <w:rPr>
          <w:color w:val="008000"/>
          <w:sz w:val="30"/>
          <w:szCs w:val="30"/>
        </w:rPr>
        <w:t>Родители</w:t>
      </w:r>
    </w:p>
    <w:p w:rsidR="004A6B04" w:rsidRDefault="004A6B04" w:rsidP="004A6B0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32" name="Picture 21" descr="http://www.islamreligion.com/articles_ru/images/The_Famil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ru/images/The_Famil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proofErr w:type="gramStart"/>
      <w:r>
        <w:rPr>
          <w:color w:val="000000"/>
          <w:sz w:val="26"/>
          <w:szCs w:val="26"/>
        </w:rPr>
        <w:t>Одной из причин действенности мусульманской семьи является её ясно определенная структура, где каждый член домашнего хозяйства знает свою роль.</w:t>
      </w:r>
      <w:proofErr w:type="gramEnd"/>
      <w:r>
        <w:rPr>
          <w:color w:val="000000"/>
          <w:sz w:val="26"/>
          <w:szCs w:val="26"/>
        </w:rPr>
        <w:t xml:space="preserve"> Пророк Мухаммад сказал:</w:t>
      </w:r>
    </w:p>
    <w:p w:rsidR="004A6B04" w:rsidRDefault="004A6B04" w:rsidP="004A6B0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“Каждый из вас пастух и каждый ответственен за свою паству.”</w:t>
      </w:r>
      <w:proofErr w:type="gramEnd"/>
      <w:r>
        <w:rPr>
          <w:b/>
          <w:bCs/>
          <w:color w:val="000000"/>
          <w:sz w:val="26"/>
          <w:szCs w:val="26"/>
        </w:rPr>
        <w:t xml:space="preserve"> (</w:t>
      </w:r>
      <w:r>
        <w:rPr>
          <w:b/>
          <w:bCs/>
          <w:i/>
          <w:iCs/>
          <w:color w:val="000000"/>
          <w:sz w:val="26"/>
          <w:szCs w:val="26"/>
        </w:rPr>
        <w:t>Сахих Бухари, Сахих Муслима)</w:t>
      </w:r>
      <w:r>
        <w:rPr>
          <w:b/>
          <w:bCs/>
          <w:color w:val="000000"/>
          <w:sz w:val="26"/>
          <w:szCs w:val="26"/>
        </w:rPr>
        <w:t>)</w:t>
      </w:r>
    </w:p>
    <w:p w:rsidR="004A6B04" w:rsidRDefault="004A6B04" w:rsidP="004A6B0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Отец – пастух своего семейства, защищает его, обеспечивает и стремится быть образцом для подражания и руководителем в его роли главы домашнего хозяйства.</w:t>
      </w:r>
      <w:proofErr w:type="gramEnd"/>
      <w:r>
        <w:rPr>
          <w:color w:val="000000"/>
          <w:sz w:val="26"/>
          <w:szCs w:val="26"/>
        </w:rPr>
        <w:t xml:space="preserve"> </w:t>
      </w:r>
      <w:proofErr w:type="gramStart"/>
      <w:r>
        <w:rPr>
          <w:color w:val="000000"/>
          <w:sz w:val="26"/>
          <w:szCs w:val="26"/>
        </w:rPr>
        <w:t>Мать – пастух по дому, охраняет его и порождает в нём здоровую окружающую среду любви, являющейся необходимой для счастливой и здоровой жизни семейства.</w:t>
      </w:r>
      <w:proofErr w:type="gramEnd"/>
      <w:r>
        <w:rPr>
          <w:color w:val="000000"/>
          <w:sz w:val="26"/>
          <w:szCs w:val="26"/>
        </w:rPr>
        <w:t xml:space="preserve"> </w:t>
      </w:r>
      <w:proofErr w:type="gramStart"/>
      <w:r>
        <w:rPr>
          <w:color w:val="000000"/>
          <w:sz w:val="26"/>
          <w:szCs w:val="26"/>
        </w:rPr>
        <w:t>Она также прежде всего ответственна за воспитание и образование детей.</w:t>
      </w:r>
      <w:proofErr w:type="gramEnd"/>
      <w:r>
        <w:rPr>
          <w:color w:val="000000"/>
          <w:sz w:val="26"/>
          <w:szCs w:val="26"/>
        </w:rPr>
        <w:t xml:space="preserve"> </w:t>
      </w:r>
      <w:proofErr w:type="gramStart"/>
      <w:r>
        <w:rPr>
          <w:color w:val="000000"/>
          <w:sz w:val="26"/>
          <w:szCs w:val="26"/>
        </w:rPr>
        <w:t>Не секрет, что когда один из родителей стремится захватить роль лидера, тогда неизбежно будет бесконечные споры и борьба, приводящие к ломке семьи – также, как в любой организации, испытывающей недостаток в единой иерархической власти.</w:t>
      </w:r>
      <w:proofErr w:type="gramEnd"/>
    </w:p>
    <w:p w:rsidR="004A6B04" w:rsidRDefault="004A6B04" w:rsidP="004A6B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“Аллах приводит притчей человека, которым со скандалом (владеют) несколько господ, и человека, мирно служащему (одному лишь) господину. </w:t>
      </w:r>
      <w:proofErr w:type="gramStart"/>
      <w:r>
        <w:rPr>
          <w:b/>
          <w:bCs/>
          <w:color w:val="000000"/>
          <w:sz w:val="26"/>
          <w:szCs w:val="26"/>
        </w:rPr>
        <w:t>Разве они равны?</w:t>
      </w:r>
      <w:proofErr w:type="gramEnd"/>
      <w:r>
        <w:rPr>
          <w:b/>
          <w:bCs/>
          <w:color w:val="000000"/>
          <w:sz w:val="26"/>
          <w:szCs w:val="26"/>
        </w:rPr>
        <w:t xml:space="preserve"> </w:t>
      </w:r>
      <w:proofErr w:type="gramStart"/>
      <w:r>
        <w:rPr>
          <w:b/>
          <w:bCs/>
          <w:color w:val="000000"/>
          <w:sz w:val="26"/>
          <w:szCs w:val="26"/>
        </w:rPr>
        <w:t>Хвала Аллаху! Но большинство из них не знает.”</w:t>
      </w:r>
      <w:proofErr w:type="gramEnd"/>
      <w:r>
        <w:rPr>
          <w:b/>
          <w:bCs/>
          <w:color w:val="000000"/>
          <w:sz w:val="26"/>
          <w:szCs w:val="26"/>
        </w:rPr>
        <w:t xml:space="preserve"> (Коран 39:29)</w:t>
      </w:r>
    </w:p>
    <w:p w:rsidR="004A6B04" w:rsidRDefault="004A6B04" w:rsidP="004A6B04">
      <w:pPr>
        <w:pStyle w:val="w-body-text-1"/>
        <w:shd w:val="clear" w:color="auto" w:fill="E1F4FD"/>
        <w:spacing w:before="0" w:beforeAutospacing="0" w:after="160" w:afterAutospacing="0"/>
        <w:ind w:firstLine="397"/>
        <w:rPr>
          <w:color w:val="000000"/>
          <w:sz w:val="26"/>
          <w:szCs w:val="26"/>
        </w:rPr>
      </w:pPr>
      <w:r>
        <w:rPr>
          <w:color w:val="000000"/>
          <w:sz w:val="26"/>
          <w:szCs w:val="26"/>
        </w:rPr>
        <w:t>Вполне логично, что тот, кто естественно физически и эмоционально более силен из этих двух родителей, сделан главой домашнего хозяйства, это – мужчина:</w:t>
      </w:r>
    </w:p>
    <w:p w:rsidR="004A6B04" w:rsidRDefault="004A6B04" w:rsidP="004A6B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“…Им (женщинам) – те же права, что у мужчин над ними, как принято, но у мужчин (тех прав из-за ответственности) на степень больше …” (Коран 2:228)</w:t>
      </w:r>
    </w:p>
    <w:p w:rsidR="004A6B04" w:rsidRDefault="004A6B04" w:rsidP="004A6B0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Что касается детей, плодов любви родителей, Ислам устанавливает всестороннюю мораль, предписывающую родительскую ответственность и взаимную сознательность ребёнка по отношению к родителям.</w:t>
      </w:r>
      <w:proofErr w:type="gramEnd"/>
    </w:p>
    <w:p w:rsidR="004A6B04" w:rsidRDefault="004A6B04" w:rsidP="004A6B0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“И к родителям – добродеянье.</w:t>
      </w:r>
      <w:proofErr w:type="gramEnd"/>
      <w:r>
        <w:rPr>
          <w:b/>
          <w:bCs/>
          <w:color w:val="000000"/>
          <w:sz w:val="26"/>
          <w:szCs w:val="26"/>
        </w:rPr>
        <w:t xml:space="preserve"> Если один из них иль оба достигнут старости, у тебя (живя), не говори ни слова им неуваженья, и не ругай их, но говори по-доброму. И из милосердия опусти крыло смирения пред ними и скажи:  «Господи, будь милосерд к ним, как воспитали маленьким они меня</w:t>
      </w:r>
      <w:proofErr w:type="gramStart"/>
      <w:r>
        <w:rPr>
          <w:b/>
          <w:bCs/>
          <w:color w:val="000000"/>
          <w:sz w:val="26"/>
          <w:szCs w:val="26"/>
        </w:rPr>
        <w:t>.»</w:t>
      </w:r>
      <w:proofErr w:type="gramEnd"/>
      <w:r>
        <w:rPr>
          <w:b/>
          <w:bCs/>
          <w:color w:val="000000"/>
          <w:sz w:val="26"/>
          <w:szCs w:val="26"/>
        </w:rPr>
        <w:t>” (Коран 17:23-24)</w:t>
      </w:r>
    </w:p>
    <w:p w:rsidR="004A6B04" w:rsidRDefault="004A6B04" w:rsidP="004A6B0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Очевидно, что если родители не сумеют внушить богобоязненности своим детям с раннего возраста, потому что сами по себе дети беспечны, тогда они не могут ожидать от них справедливой благодарности, возвращённой к ним.</w:t>
      </w:r>
      <w:proofErr w:type="gramEnd"/>
      <w:r>
        <w:rPr>
          <w:color w:val="000000"/>
          <w:sz w:val="26"/>
          <w:szCs w:val="26"/>
        </w:rPr>
        <w:t xml:space="preserve"> Отсюда – серьёзное предупреждение Господа в Его Книге:</w:t>
      </w:r>
    </w:p>
    <w:p w:rsidR="004A6B04" w:rsidRDefault="004A6B04" w:rsidP="004A6B0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“О, те, кто уверовал!</w:t>
      </w:r>
      <w:proofErr w:type="gramEnd"/>
      <w:r>
        <w:rPr>
          <w:b/>
          <w:bCs/>
          <w:color w:val="000000"/>
          <w:sz w:val="26"/>
          <w:szCs w:val="26"/>
        </w:rPr>
        <w:t xml:space="preserve"> Уберегайте себя и семьи ваши от Огня, растопкой коего – люди и каменья...” (Коран 66:6)</w:t>
      </w:r>
    </w:p>
    <w:p w:rsidR="004A6B04" w:rsidRDefault="004A6B04" w:rsidP="004A6B04">
      <w:pPr>
        <w:pStyle w:val="w-body-text-1"/>
        <w:shd w:val="clear" w:color="auto" w:fill="E1F4FD"/>
        <w:spacing w:before="0" w:beforeAutospacing="0" w:after="160" w:afterAutospacing="0"/>
        <w:ind w:firstLine="397"/>
        <w:rPr>
          <w:color w:val="000000"/>
          <w:sz w:val="26"/>
          <w:szCs w:val="26"/>
        </w:rPr>
      </w:pPr>
      <w:r>
        <w:rPr>
          <w:color w:val="000000"/>
          <w:sz w:val="26"/>
          <w:szCs w:val="26"/>
        </w:rPr>
        <w:t>Если родители действительно стремятся воспитать своих детей справедливо, то, как сказал Пророк:</w:t>
      </w:r>
    </w:p>
    <w:p w:rsidR="004A6B04" w:rsidRDefault="004A6B04" w:rsidP="004A6B0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“Когда сын Адама умирает, все его деяния прекращаются, кроме благотворительности, полезного знания и праведного ребёнка, который молится за своих родителей.”</w:t>
      </w:r>
      <w:proofErr w:type="gramEnd"/>
      <w:r>
        <w:rPr>
          <w:b/>
          <w:bCs/>
          <w:color w:val="000000"/>
          <w:sz w:val="26"/>
          <w:szCs w:val="26"/>
        </w:rPr>
        <w:t xml:space="preserve"> (</w:t>
      </w:r>
      <w:r>
        <w:rPr>
          <w:b/>
          <w:bCs/>
          <w:i/>
          <w:iCs/>
          <w:color w:val="000000"/>
          <w:sz w:val="26"/>
          <w:szCs w:val="26"/>
        </w:rPr>
        <w:t>Сахих Бухари, Сахих Муслима</w:t>
      </w:r>
      <w:r>
        <w:rPr>
          <w:b/>
          <w:bCs/>
          <w:color w:val="000000"/>
          <w:sz w:val="26"/>
          <w:szCs w:val="26"/>
        </w:rPr>
        <w:t>)</w:t>
      </w:r>
    </w:p>
    <w:p w:rsidR="004A6B04" w:rsidRDefault="004A6B04" w:rsidP="004A6B04">
      <w:pPr>
        <w:pStyle w:val="w-body-text-1"/>
        <w:shd w:val="clear" w:color="auto" w:fill="E1F4FD"/>
        <w:spacing w:before="0" w:beforeAutospacing="0" w:after="160" w:afterAutospacing="0"/>
        <w:ind w:firstLine="397"/>
        <w:rPr>
          <w:color w:val="000000"/>
          <w:sz w:val="26"/>
          <w:szCs w:val="26"/>
        </w:rPr>
      </w:pPr>
      <w:r>
        <w:rPr>
          <w:color w:val="000000"/>
          <w:sz w:val="26"/>
          <w:szCs w:val="26"/>
        </w:rPr>
        <w:t>Независимо от того, как родители воспитывают своих детей, и независимо от их собственной религии (или её отсутствия), повиновение и почтение, которое мусульманский сын или дочь обязаны оказывать им, является вторым после повиновения Самому Создателю. Вот Его напоминание:</w:t>
      </w:r>
    </w:p>
    <w:p w:rsidR="004A6B04" w:rsidRDefault="004A6B04" w:rsidP="004A6B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“И вот Мы взяли договор с сынов Израиля: «Не поклоняться никому, кроме Аллаха; к родителям – </w:t>
      </w:r>
      <w:r>
        <w:rPr>
          <w:b/>
          <w:bCs/>
          <w:color w:val="000000"/>
          <w:sz w:val="26"/>
          <w:szCs w:val="26"/>
        </w:rPr>
        <w:lastRenderedPageBreak/>
        <w:t>благодеянье, к родным, к сиротам и беднякам; беседовать с людьми по-доброму, совершать молитву, и платить закят.’” (Коран 2:83)</w:t>
      </w:r>
    </w:p>
    <w:p w:rsidR="004A6B04" w:rsidRDefault="004A6B04" w:rsidP="004A6B0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Зачастую можно слышать о пожилых немусульманах, принявших Ислам в результате увеличенной заботы и сознательности, которые их дети стали проявлять к ним, став мусульманами.</w:t>
      </w:r>
      <w:proofErr w:type="gramEnd"/>
    </w:p>
    <w:p w:rsidR="004A6B04" w:rsidRDefault="004A6B04" w:rsidP="004A6B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“Скажи: «Придите, и я вам прочту, что ваш Господь вам запретил: ничего с Ним не равняйте; к родителям благодеяние; детей своих из страха бедности не убивайте: Мы прокорим вас и их …»” (Коран 6:151)</w:t>
      </w:r>
    </w:p>
    <w:p w:rsidR="004A6B04" w:rsidRDefault="004A6B04" w:rsidP="004A6B0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то время как ребёнок обязан оказывать повиновение обоим родителям, Ислам выбирает мать, как заслуживающюю львиную долю любви, благодарности и доброты.</w:t>
      </w:r>
      <w:proofErr w:type="gramEnd"/>
      <w:r>
        <w:rPr>
          <w:color w:val="000000"/>
          <w:sz w:val="26"/>
          <w:szCs w:val="26"/>
        </w:rPr>
        <w:t xml:space="preserve"> Когда Пророка Мухаммада спросили, </w:t>
      </w:r>
      <w:proofErr w:type="gramStart"/>
      <w:r>
        <w:rPr>
          <w:color w:val="000000"/>
          <w:sz w:val="26"/>
          <w:szCs w:val="26"/>
        </w:rPr>
        <w:t>“ O</w:t>
      </w:r>
      <w:proofErr w:type="gramEnd"/>
      <w:r>
        <w:rPr>
          <w:color w:val="000000"/>
          <w:sz w:val="26"/>
          <w:szCs w:val="26"/>
        </w:rPr>
        <w:t xml:space="preserve"> Посланник Аллаха! Кто из людей более всего достоин того, чтоб я к ним хорошо относился? ”, он ответил: “Твоя мать.” Человек спросил: “А кто потом?” Пророк сказал: “Твоя мать.” Человек спросил: “А кто потом</w:t>
      </w:r>
      <w:proofErr w:type="gramStart"/>
      <w:r>
        <w:rPr>
          <w:color w:val="000000"/>
          <w:sz w:val="26"/>
          <w:szCs w:val="26"/>
        </w:rPr>
        <w:t>? ”</w:t>
      </w:r>
      <w:proofErr w:type="gramEnd"/>
      <w:r>
        <w:rPr>
          <w:color w:val="000000"/>
          <w:sz w:val="26"/>
          <w:szCs w:val="26"/>
        </w:rPr>
        <w:t xml:space="preserve"> Пророк повторил: “Твоя мать.” Человек снова спросил: ‘А кто потом?’ Пророк, наконец, сказал: “Твой отец.”</w:t>
      </w:r>
      <w:bookmarkStart w:id="16" w:name="_ftnref22209"/>
      <w:r>
        <w:rPr>
          <w:color w:val="000000"/>
          <w:sz w:val="26"/>
          <w:szCs w:val="26"/>
        </w:rPr>
        <w:fldChar w:fldCharType="begin"/>
      </w:r>
      <w:r>
        <w:rPr>
          <w:color w:val="000000"/>
          <w:sz w:val="26"/>
          <w:szCs w:val="26"/>
        </w:rPr>
        <w:instrText xml:space="preserve"> HYPERLINK "http://www.islamreligion.com/ru/articles/393/" \l "_ftn22209" \o " Narrated
in Saheeh al-Bukhari and Saheeh Muslim." </w:instrText>
      </w:r>
      <w:r>
        <w:rPr>
          <w:color w:val="000000"/>
          <w:sz w:val="26"/>
          <w:szCs w:val="26"/>
        </w:rPr>
        <w:fldChar w:fldCharType="separate"/>
      </w:r>
      <w:r>
        <w:rPr>
          <w:rStyle w:val="w-footnote-number"/>
          <w:rFonts w:eastAsiaTheme="majorEastAsia"/>
          <w:b/>
          <w:bCs/>
          <w:color w:val="800080"/>
          <w:position w:val="2"/>
          <w:sz w:val="21"/>
          <w:szCs w:val="21"/>
          <w:u w:val="single"/>
        </w:rPr>
        <w:t>[1]</w:t>
      </w:r>
      <w:r>
        <w:rPr>
          <w:color w:val="000000"/>
          <w:sz w:val="26"/>
          <w:szCs w:val="26"/>
        </w:rPr>
        <w:fldChar w:fldCharType="end"/>
      </w:r>
      <w:bookmarkEnd w:id="16"/>
    </w:p>
    <w:p w:rsidR="004A6B04" w:rsidRDefault="004A6B04" w:rsidP="004A6B0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“И Мы заповедали человку добро творить родителям своим.</w:t>
      </w:r>
      <w:proofErr w:type="gramEnd"/>
      <w:r>
        <w:rPr>
          <w:b/>
          <w:bCs/>
          <w:color w:val="000000"/>
          <w:sz w:val="26"/>
          <w:szCs w:val="26"/>
        </w:rPr>
        <w:t xml:space="preserve"> Мать его носила, теряя силы</w:t>
      </w:r>
      <w:proofErr w:type="gramStart"/>
      <w:r>
        <w:rPr>
          <w:b/>
          <w:bCs/>
          <w:color w:val="000000"/>
          <w:sz w:val="26"/>
          <w:szCs w:val="26"/>
        </w:rPr>
        <w:t>  и</w:t>
      </w:r>
      <w:proofErr w:type="gramEnd"/>
      <w:r>
        <w:rPr>
          <w:b/>
          <w:bCs/>
          <w:color w:val="000000"/>
          <w:sz w:val="26"/>
          <w:szCs w:val="26"/>
        </w:rPr>
        <w:t xml:space="preserve"> рожала в муках. </w:t>
      </w:r>
      <w:proofErr w:type="gramStart"/>
      <w:r>
        <w:rPr>
          <w:b/>
          <w:bCs/>
          <w:color w:val="000000"/>
          <w:sz w:val="26"/>
          <w:szCs w:val="26"/>
        </w:rPr>
        <w:t>Беременность им и кормленье грудью – тридцать месяцев.</w:t>
      </w:r>
      <w:proofErr w:type="gramEnd"/>
      <w:r>
        <w:rPr>
          <w:b/>
          <w:bCs/>
          <w:color w:val="000000"/>
          <w:sz w:val="26"/>
          <w:szCs w:val="26"/>
        </w:rPr>
        <w:t xml:space="preserve"> Когда же он достигнет зрелости, достигнув сорока лет, он говорит: «Господь мой! </w:t>
      </w:r>
      <w:proofErr w:type="gramStart"/>
      <w:r>
        <w:rPr>
          <w:b/>
          <w:bCs/>
          <w:color w:val="000000"/>
          <w:sz w:val="26"/>
          <w:szCs w:val="26"/>
        </w:rPr>
        <w:t>Внуши мне благодарить Тебя за Твою милость, которой Ты осыпал меня и моих родителей, делать добро, угодное Тебе. Сделай моё потомство праведным.</w:t>
      </w:r>
      <w:proofErr w:type="gramEnd"/>
      <w:r>
        <w:rPr>
          <w:b/>
          <w:bCs/>
          <w:color w:val="000000"/>
          <w:sz w:val="26"/>
          <w:szCs w:val="26"/>
        </w:rPr>
        <w:t xml:space="preserve"> Поистине, к Тебе я обращаюсь с покаяньем, и я – из мусульман (Тебе покорных)</w:t>
      </w:r>
      <w:proofErr w:type="gramStart"/>
      <w:r>
        <w:rPr>
          <w:b/>
          <w:bCs/>
          <w:color w:val="000000"/>
          <w:sz w:val="26"/>
          <w:szCs w:val="26"/>
        </w:rPr>
        <w:t>.»</w:t>
      </w:r>
      <w:proofErr w:type="gramEnd"/>
      <w:r>
        <w:rPr>
          <w:b/>
          <w:bCs/>
          <w:color w:val="000000"/>
          <w:sz w:val="26"/>
          <w:szCs w:val="26"/>
        </w:rPr>
        <w:t xml:space="preserve"> ” (Коран 46:15)</w:t>
      </w:r>
    </w:p>
    <w:p w:rsidR="004A6B04" w:rsidRDefault="004A6B04" w:rsidP="004A6B04">
      <w:pPr>
        <w:pStyle w:val="Heading2"/>
        <w:shd w:val="clear" w:color="auto" w:fill="E1F4FD"/>
        <w:bidi w:val="0"/>
        <w:spacing w:before="225" w:after="150"/>
        <w:rPr>
          <w:color w:val="008000"/>
          <w:sz w:val="30"/>
          <w:szCs w:val="30"/>
        </w:rPr>
      </w:pPr>
      <w:r>
        <w:rPr>
          <w:color w:val="008000"/>
          <w:sz w:val="30"/>
          <w:szCs w:val="30"/>
        </w:rPr>
        <w:t>Заключение</w:t>
      </w:r>
    </w:p>
    <w:p w:rsidR="004A6B04" w:rsidRDefault="004A6B04" w:rsidP="004A6B04">
      <w:pPr>
        <w:pStyle w:val="w-body-text-1"/>
        <w:shd w:val="clear" w:color="auto" w:fill="E1F4FD"/>
        <w:spacing w:before="0" w:beforeAutospacing="0" w:after="160" w:afterAutospacing="0"/>
        <w:ind w:firstLine="397"/>
        <w:rPr>
          <w:color w:val="000000"/>
          <w:sz w:val="26"/>
          <w:szCs w:val="26"/>
        </w:rPr>
      </w:pPr>
      <w:r>
        <w:rPr>
          <w:color w:val="000000"/>
          <w:sz w:val="26"/>
          <w:szCs w:val="26"/>
        </w:rPr>
        <w:t>В Исламе существует общий принцип, гласящий, что, то, что хорошо для одного</w:t>
      </w:r>
      <w:proofErr w:type="gramStart"/>
      <w:r>
        <w:rPr>
          <w:color w:val="000000"/>
          <w:sz w:val="26"/>
          <w:szCs w:val="26"/>
        </w:rPr>
        <w:t>,  хорошо</w:t>
      </w:r>
      <w:proofErr w:type="gramEnd"/>
      <w:r>
        <w:rPr>
          <w:color w:val="000000"/>
          <w:sz w:val="26"/>
          <w:szCs w:val="26"/>
        </w:rPr>
        <w:t xml:space="preserve"> для другого. Или, говоря</w:t>
      </w:r>
      <w:r>
        <w:rPr>
          <w:rStyle w:val="apple-converted-space"/>
          <w:color w:val="000000"/>
          <w:sz w:val="26"/>
          <w:szCs w:val="26"/>
          <w:lang w:val="ru-RU"/>
        </w:rPr>
        <w:t> </w:t>
      </w:r>
      <w:r>
        <w:rPr>
          <w:color w:val="000000"/>
          <w:sz w:val="26"/>
          <w:szCs w:val="26"/>
        </w:rPr>
        <w:t>словами</w:t>
      </w:r>
      <w:r>
        <w:rPr>
          <w:rStyle w:val="apple-converted-space"/>
          <w:color w:val="000000"/>
          <w:sz w:val="26"/>
          <w:szCs w:val="26"/>
        </w:rPr>
        <w:t> </w:t>
      </w:r>
      <w:r>
        <w:rPr>
          <w:color w:val="000000"/>
          <w:sz w:val="26"/>
          <w:szCs w:val="26"/>
          <w:lang w:val="ru-RU"/>
        </w:rPr>
        <w:t>Пророка</w:t>
      </w:r>
      <w:r>
        <w:rPr>
          <w:color w:val="000000"/>
          <w:sz w:val="26"/>
          <w:szCs w:val="26"/>
        </w:rPr>
        <w:t>:</w:t>
      </w:r>
    </w:p>
    <w:p w:rsidR="004A6B04" w:rsidRDefault="004A6B04" w:rsidP="004A6B0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“Никто из вас не будет искренне верующим, пока не полюбит для своего брата (по вере), что любит для себя самого.”</w:t>
      </w:r>
      <w:proofErr w:type="gramEnd"/>
      <w:r>
        <w:rPr>
          <w:b/>
          <w:bCs/>
          <w:color w:val="000000"/>
          <w:sz w:val="26"/>
          <w:szCs w:val="26"/>
        </w:rPr>
        <w:t xml:space="preserve"> (</w:t>
      </w:r>
      <w:r>
        <w:rPr>
          <w:b/>
          <w:bCs/>
          <w:i/>
          <w:iCs/>
          <w:color w:val="000000"/>
          <w:sz w:val="26"/>
          <w:szCs w:val="26"/>
        </w:rPr>
        <w:t>Сахих Бухари, Сахих Муслима</w:t>
      </w:r>
      <w:r>
        <w:rPr>
          <w:b/>
          <w:bCs/>
          <w:color w:val="000000"/>
          <w:sz w:val="26"/>
          <w:szCs w:val="26"/>
        </w:rPr>
        <w:t>)</w:t>
      </w:r>
    </w:p>
    <w:p w:rsidR="004A6B04" w:rsidRDefault="004A6B04" w:rsidP="004A6B0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Как можно предполагать, этот принцип находит самое большое выражение в мусульманской семье, ядре Исламского общества.</w:t>
      </w:r>
      <w:proofErr w:type="gramEnd"/>
      <w:r>
        <w:rPr>
          <w:color w:val="000000"/>
          <w:sz w:val="26"/>
          <w:szCs w:val="26"/>
        </w:rPr>
        <w:t xml:space="preserve"> </w:t>
      </w:r>
      <w:proofErr w:type="gramStart"/>
      <w:r>
        <w:rPr>
          <w:color w:val="000000"/>
          <w:sz w:val="26"/>
          <w:szCs w:val="26"/>
        </w:rPr>
        <w:t>Однако, сознательность ребёнка к родителям, по правде говоря, распространяется на всех старших сообщества.</w:t>
      </w:r>
      <w:proofErr w:type="gramEnd"/>
      <w:r>
        <w:rPr>
          <w:color w:val="000000"/>
          <w:sz w:val="26"/>
          <w:szCs w:val="26"/>
        </w:rPr>
        <w:t xml:space="preserve"> </w:t>
      </w:r>
      <w:proofErr w:type="gramStart"/>
      <w:r>
        <w:rPr>
          <w:color w:val="000000"/>
          <w:sz w:val="26"/>
          <w:szCs w:val="26"/>
        </w:rPr>
        <w:t>Милосердие и заботы, которыми родители окружают своих детей, аналогично, распространяется на всех молодых.</w:t>
      </w:r>
      <w:proofErr w:type="gramEnd"/>
      <w:r>
        <w:rPr>
          <w:color w:val="000000"/>
          <w:sz w:val="26"/>
          <w:szCs w:val="26"/>
        </w:rPr>
        <w:t xml:space="preserve"> </w:t>
      </w:r>
      <w:proofErr w:type="gramStart"/>
      <w:r>
        <w:rPr>
          <w:color w:val="000000"/>
          <w:sz w:val="26"/>
          <w:szCs w:val="26"/>
        </w:rPr>
        <w:t>Фактически, мусульманин не имеет выбора в таких вопросах.</w:t>
      </w:r>
      <w:proofErr w:type="gramEnd"/>
      <w:r>
        <w:rPr>
          <w:color w:val="000000"/>
          <w:sz w:val="26"/>
          <w:szCs w:val="26"/>
        </w:rPr>
        <w:t xml:space="preserve"> Ведь</w:t>
      </w:r>
      <w:r>
        <w:rPr>
          <w:rStyle w:val="apple-converted-space"/>
          <w:color w:val="000000"/>
          <w:sz w:val="26"/>
          <w:szCs w:val="26"/>
        </w:rPr>
        <w:t> </w:t>
      </w:r>
      <w:r>
        <w:rPr>
          <w:color w:val="000000"/>
          <w:sz w:val="26"/>
          <w:szCs w:val="26"/>
          <w:lang w:val="ru-RU"/>
        </w:rPr>
        <w:t>Пророк</w:t>
      </w:r>
      <w:r>
        <w:rPr>
          <w:rStyle w:val="apple-converted-space"/>
          <w:color w:val="000000"/>
          <w:sz w:val="26"/>
          <w:szCs w:val="26"/>
        </w:rPr>
        <w:t> </w:t>
      </w:r>
      <w:r>
        <w:rPr>
          <w:color w:val="000000"/>
          <w:sz w:val="26"/>
          <w:szCs w:val="26"/>
        </w:rPr>
        <w:t>говорил:</w:t>
      </w:r>
    </w:p>
    <w:p w:rsidR="004A6B04" w:rsidRDefault="004A6B04" w:rsidP="004A6B0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“Тот, кто не проявляет сострадания к нашим молодым и не уважает наших пожилых, тот не из нас.”</w:t>
      </w:r>
      <w:proofErr w:type="gramEnd"/>
      <w:r>
        <w:rPr>
          <w:b/>
          <w:bCs/>
          <w:color w:val="000000"/>
          <w:sz w:val="26"/>
          <w:szCs w:val="26"/>
        </w:rPr>
        <w:t xml:space="preserve"> (</w:t>
      </w:r>
      <w:r>
        <w:rPr>
          <w:b/>
          <w:bCs/>
          <w:i/>
          <w:iCs/>
          <w:color w:val="000000"/>
          <w:sz w:val="26"/>
          <w:szCs w:val="26"/>
        </w:rPr>
        <w:t>Абу Дауд, Термизи</w:t>
      </w:r>
      <w:r>
        <w:rPr>
          <w:b/>
          <w:bCs/>
          <w:color w:val="000000"/>
          <w:sz w:val="26"/>
          <w:szCs w:val="26"/>
        </w:rPr>
        <w:t>)</w:t>
      </w:r>
    </w:p>
    <w:p w:rsidR="004A6B04" w:rsidRDefault="004A6B04" w:rsidP="004A6B0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Удивительно ли тогда, что так много людей, выросших немусульманами, находят то, что они искали и что, как они всегда верили, является хорошим и верным, в религии Ислама?</w:t>
      </w:r>
      <w:proofErr w:type="gramEnd"/>
      <w:r>
        <w:rPr>
          <w:color w:val="000000"/>
          <w:sz w:val="26"/>
          <w:szCs w:val="26"/>
        </w:rPr>
        <w:t xml:space="preserve"> </w:t>
      </w:r>
      <w:proofErr w:type="gramStart"/>
      <w:r>
        <w:rPr>
          <w:color w:val="000000"/>
          <w:sz w:val="26"/>
          <w:szCs w:val="26"/>
        </w:rPr>
        <w:t>Религии, где они немедленно и тепло приветствуются как члены одной любящей семьи.</w:t>
      </w:r>
      <w:proofErr w:type="gramEnd"/>
    </w:p>
    <w:p w:rsidR="004A6B04" w:rsidRDefault="004A6B04" w:rsidP="004A6B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“Не в том благочестивость, чтоб лица ваши обращать на запад иль восток, но тот благочестив,  кто уверовал в Аллаха, в Последний День, и в ангелов Его, в Писание (Святое) и пророков; богатство раздавал, хоть и любя его, и близким, и сиротам, и беднякам, и путникам, и попросившим, и на (освобождение) рабов; кто стоял молитву: платил закят: договоры, заключая, выполнял; терпел в несчастьях и беде – вот те, кто был правдив, это они - богобоязненные” (Коран 2:177)</w:t>
      </w:r>
    </w:p>
    <w:p w:rsidR="004A6B04" w:rsidRDefault="004A6B04" w:rsidP="004A6B0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A6B04" w:rsidRDefault="004A6B04" w:rsidP="004A6B04">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4A6B04" w:rsidRDefault="004A6B04" w:rsidP="004A6B04">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17" w:name="_ftn22209"/>
    <w:p w:rsidR="004A6B04" w:rsidRDefault="004A6B04" w:rsidP="004A6B0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"http://www.islamreligion.com/ru/articles/393/" \l "_ftnref22209"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17"/>
      <w:r>
        <w:rPr>
          <w:rStyle w:val="apple-converted-space"/>
          <w:color w:val="000000"/>
          <w:sz w:val="22"/>
          <w:szCs w:val="22"/>
        </w:rPr>
        <w:t> </w:t>
      </w:r>
      <w:proofErr w:type="gramStart"/>
      <w:r>
        <w:rPr>
          <w:color w:val="000000"/>
          <w:sz w:val="22"/>
          <w:szCs w:val="22"/>
        </w:rPr>
        <w:t>Narrated in</w:t>
      </w:r>
      <w:r>
        <w:rPr>
          <w:rStyle w:val="apple-converted-space"/>
          <w:color w:val="000000"/>
          <w:sz w:val="22"/>
          <w:szCs w:val="22"/>
        </w:rPr>
        <w:t> </w:t>
      </w:r>
      <w:r>
        <w:rPr>
          <w:i/>
          <w:iCs/>
          <w:color w:val="000000"/>
          <w:sz w:val="22"/>
          <w:szCs w:val="22"/>
        </w:rPr>
        <w:t>Saheeh al-Bukhari</w:t>
      </w:r>
      <w:r>
        <w:rPr>
          <w:rStyle w:val="apple-converted-space"/>
          <w:color w:val="000000"/>
          <w:sz w:val="22"/>
          <w:szCs w:val="22"/>
        </w:rPr>
        <w:t> </w:t>
      </w:r>
      <w:r>
        <w:rPr>
          <w:color w:val="000000"/>
          <w:sz w:val="22"/>
          <w:szCs w:val="22"/>
        </w:rPr>
        <w:t>and</w:t>
      </w:r>
      <w:r>
        <w:rPr>
          <w:rStyle w:val="apple-converted-space"/>
          <w:color w:val="000000"/>
          <w:sz w:val="22"/>
          <w:szCs w:val="22"/>
        </w:rPr>
        <w:t> </w:t>
      </w:r>
      <w:r>
        <w:rPr>
          <w:i/>
          <w:iCs/>
          <w:color w:val="000000"/>
          <w:sz w:val="22"/>
          <w:szCs w:val="22"/>
        </w:rPr>
        <w:t>Saheeh Muslim</w:t>
      </w:r>
      <w:r>
        <w:rPr>
          <w:color w:val="000000"/>
          <w:sz w:val="22"/>
          <w:szCs w:val="22"/>
        </w:rPr>
        <w:t>.</w:t>
      </w:r>
      <w:proofErr w:type="gramEnd"/>
    </w:p>
    <w:p w:rsidR="00F465F1" w:rsidRPr="004A6B04" w:rsidRDefault="00F465F1" w:rsidP="004A6B04">
      <w:pPr>
        <w:rPr>
          <w:rtl/>
          <w:lang w:bidi="ar-EG"/>
        </w:rPr>
      </w:pPr>
    </w:p>
    <w:sectPr w:rsidR="00F465F1" w:rsidRPr="004A6B0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185C"/>
    <w:rsid w:val="00064753"/>
    <w:rsid w:val="000B4E63"/>
    <w:rsid w:val="000D3FD9"/>
    <w:rsid w:val="00121EFC"/>
    <w:rsid w:val="0012644C"/>
    <w:rsid w:val="001C2EAA"/>
    <w:rsid w:val="001E3FFB"/>
    <w:rsid w:val="002940FC"/>
    <w:rsid w:val="002F1F2F"/>
    <w:rsid w:val="003B4C70"/>
    <w:rsid w:val="003C5BC5"/>
    <w:rsid w:val="003E230C"/>
    <w:rsid w:val="00400DCD"/>
    <w:rsid w:val="004A2C7C"/>
    <w:rsid w:val="004A6B04"/>
    <w:rsid w:val="00527428"/>
    <w:rsid w:val="00557433"/>
    <w:rsid w:val="005B2C98"/>
    <w:rsid w:val="00661FD7"/>
    <w:rsid w:val="006E0EB6"/>
    <w:rsid w:val="00755788"/>
    <w:rsid w:val="00816128"/>
    <w:rsid w:val="00872344"/>
    <w:rsid w:val="008D6622"/>
    <w:rsid w:val="00926973"/>
    <w:rsid w:val="009327BE"/>
    <w:rsid w:val="00A41A15"/>
    <w:rsid w:val="00AB3B93"/>
    <w:rsid w:val="00B25893"/>
    <w:rsid w:val="00BD49A3"/>
    <w:rsid w:val="00CE1EA9"/>
    <w:rsid w:val="00D0309A"/>
    <w:rsid w:val="00D034CD"/>
    <w:rsid w:val="00D07073"/>
    <w:rsid w:val="00D44EA4"/>
    <w:rsid w:val="00D61D85"/>
    <w:rsid w:val="00DF3C56"/>
    <w:rsid w:val="00E35BB6"/>
    <w:rsid w:val="00E53299"/>
    <w:rsid w:val="00EB55A0"/>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2014-12-24T14:58:00Z</cp:lastPrinted>
  <dcterms:created xsi:type="dcterms:W3CDTF">2014-12-24T15:00:00Z</dcterms:created>
  <dcterms:modified xsi:type="dcterms:W3CDTF">2014-12-24T15:00:00Z</dcterms:modified>
</cp:coreProperties>
</file>